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Times New Roman" w:eastAsia="Times New Roman" w:hAnsi="Times New Roman"/>
          <w:sz w:val="24"/>
        </w:rPr>
        <w:id w:val="-2057228135"/>
        <w:docPartObj>
          <w:docPartGallery w:val="Cover Pages"/>
          <w:docPartUnique/>
        </w:docPartObj>
      </w:sdtPr>
      <w:sdtContent>
        <w:p w14:paraId="40F21F82" w14:textId="08D8AAFE" w:rsidR="00750038" w:rsidRDefault="00750038">
          <w:pPr>
            <w:rPr>
              <w:rFonts w:ascii="Times New Roman" w:eastAsia="Times New Roman" w:hAnsi="Times New Roman"/>
              <w:sz w:val="24"/>
            </w:rPr>
          </w:pPr>
          <w:r w:rsidRPr="00750038">
            <w:rPr>
              <w:rFonts w:ascii="Times New Roman" w:eastAsia="Times New Roman" w:hAnsi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710D40" wp14:editId="2A162A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750038" w14:paraId="20C0E9B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05CE330" w14:textId="7F359975" w:rsidR="00750038" w:rsidRDefault="00F226F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C9BE755" wp14:editId="06A03DCB">
                                            <wp:extent cx="1910927" cy="2582334"/>
                                            <wp:effectExtent l="0" t="0" r="0" b="8890"/>
                                            <wp:docPr id="210423997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7912" cy="260528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487760" w14:textId="0AC78CAE" w:rsidR="00750038" w:rsidRDefault="00711FF0" w:rsidP="0075003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SAINS TAHUN 1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31866A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DFE762F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08D593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BF61C7B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BAF5760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0B7DCA9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899109E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49845F7" w14:textId="331F5358" w:rsidR="00750038" w:rsidRDefault="00F226FD" w:rsidP="00F226FD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3D2511E" w14:textId="77777777" w:rsidR="00750038" w:rsidRDefault="0075003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6710D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750038" w14:paraId="20C0E9B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05CE330" w14:textId="7F359975" w:rsidR="00750038" w:rsidRDefault="00F226F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9BE755" wp14:editId="06A03DCB">
                                      <wp:extent cx="1910927" cy="2582334"/>
                                      <wp:effectExtent l="0" t="0" r="0" b="8890"/>
                                      <wp:docPr id="210423997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7912" cy="26052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87760" w14:textId="0AC78CAE" w:rsidR="00750038" w:rsidRDefault="00711FF0" w:rsidP="0075003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SAINS TAHUN 1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31866A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DFE762F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08D593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BF61C7B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BAF5760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0B7DCA9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899109E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49845F7" w14:textId="331F5358" w:rsidR="00750038" w:rsidRDefault="00F226FD" w:rsidP="00F226FD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3D2511E" w14:textId="77777777" w:rsidR="00750038" w:rsidRDefault="0075003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/>
              <w:sz w:val="24"/>
            </w:rPr>
            <w:br w:type="page"/>
          </w:r>
        </w:p>
      </w:sdtContent>
    </w:sdt>
    <w:p w14:paraId="39A815E6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083E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87"/>
        <w:gridCol w:w="1762"/>
        <w:gridCol w:w="4091"/>
        <w:gridCol w:w="1810"/>
      </w:tblGrid>
      <w:tr w:rsidR="00F273CC" w:rsidRPr="00B8458E" w14:paraId="333AB0D4" w14:textId="77777777" w:rsidTr="00F273CC">
        <w:trPr>
          <w:trHeight w:val="410"/>
        </w:trPr>
        <w:tc>
          <w:tcPr>
            <w:tcW w:w="2147" w:type="pct"/>
            <w:gridSpan w:val="2"/>
            <w:shd w:val="clear" w:color="auto" w:fill="8DB3E1"/>
          </w:tcPr>
          <w:p w14:paraId="0416F9C5" w14:textId="77777777" w:rsidR="00F273CC" w:rsidRPr="00B8458E" w:rsidRDefault="00F273CC" w:rsidP="00983791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0" w:name="page2"/>
            <w:bookmarkEnd w:id="0"/>
            <w:r w:rsidRPr="00B8458E">
              <w:rPr>
                <w:rFonts w:ascii="Arial" w:eastAsia="Arial" w:hAnsi="Arial"/>
                <w:b/>
              </w:rPr>
              <w:lastRenderedPageBreak/>
              <w:t>TEMA:</w:t>
            </w:r>
            <w:r w:rsidRPr="00B8458E"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53" w:type="pct"/>
            <w:gridSpan w:val="3"/>
            <w:shd w:val="clear" w:color="auto" w:fill="8DB3E1"/>
          </w:tcPr>
          <w:p w14:paraId="0078BEC1" w14:textId="77777777" w:rsidR="00F273CC" w:rsidRPr="00B8458E" w:rsidRDefault="00F273CC" w:rsidP="00983791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983791" w:rsidRPr="00B8458E" w14:paraId="13175FA8" w14:textId="77777777" w:rsidTr="00B8458E">
        <w:trPr>
          <w:trHeight w:val="79"/>
        </w:trPr>
        <w:tc>
          <w:tcPr>
            <w:tcW w:w="737" w:type="pct"/>
            <w:vMerge w:val="restart"/>
            <w:shd w:val="clear" w:color="auto" w:fill="C5D9F0"/>
            <w:vAlign w:val="center"/>
          </w:tcPr>
          <w:p w14:paraId="6D9E9021" w14:textId="16EB3DEE" w:rsidR="00983791" w:rsidRPr="00B8458E" w:rsidRDefault="00B8458E" w:rsidP="00B8458E">
            <w:pPr>
              <w:widowControl w:val="0"/>
              <w:autoSpaceDE w:val="0"/>
              <w:autoSpaceDN w:val="0"/>
              <w:spacing w:before="216"/>
              <w:ind w:right="249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  <w:r w:rsidR="00F273CC" w:rsidRPr="00B8458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410" w:type="pct"/>
            <w:vMerge w:val="restart"/>
            <w:shd w:val="clear" w:color="auto" w:fill="C5D9F0"/>
            <w:vAlign w:val="center"/>
          </w:tcPr>
          <w:p w14:paraId="5F256054" w14:textId="1F602283" w:rsidR="00F273CC" w:rsidRPr="00B8458E" w:rsidRDefault="00F273CC" w:rsidP="00B845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KANDUNGAN</w:t>
            </w:r>
            <w:r w:rsidR="00B8458E">
              <w:rPr>
                <w:rFonts w:ascii="Arial" w:eastAsia="Arial" w:hAnsi="Arial"/>
                <w:b/>
              </w:rPr>
              <w:t>/</w:t>
            </w:r>
          </w:p>
          <w:p w14:paraId="2795AA3A" w14:textId="2FB8C9E0" w:rsidR="00983791" w:rsidRPr="00B8458E" w:rsidRDefault="00983791" w:rsidP="00B845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2179" w:type="pct"/>
            <w:gridSpan w:val="2"/>
            <w:shd w:val="clear" w:color="auto" w:fill="C5D9F0"/>
          </w:tcPr>
          <w:p w14:paraId="33B03F6C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674" w:type="pct"/>
            <w:vMerge w:val="restart"/>
            <w:shd w:val="clear" w:color="auto" w:fill="C5D9F0"/>
          </w:tcPr>
          <w:p w14:paraId="0B7DEF99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95D807E" w14:textId="77777777" w:rsidR="00983791" w:rsidRPr="00B8458E" w:rsidRDefault="00983791" w:rsidP="00983791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CATATAN</w:t>
            </w:r>
          </w:p>
        </w:tc>
      </w:tr>
      <w:tr w:rsidR="00983791" w:rsidRPr="00B8458E" w14:paraId="06BB5A4B" w14:textId="77777777" w:rsidTr="00B8458E">
        <w:trPr>
          <w:trHeight w:val="79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02BD6981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  <w:shd w:val="clear" w:color="auto" w:fill="C5D9F0"/>
          </w:tcPr>
          <w:p w14:paraId="3785398E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6" w:type="pct"/>
            <w:shd w:val="clear" w:color="auto" w:fill="C5D9F0"/>
          </w:tcPr>
          <w:p w14:paraId="0CFDBF34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TAHAP</w:t>
            </w:r>
          </w:p>
          <w:p w14:paraId="7D9CE45C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line="238" w:lineRule="exact"/>
              <w:ind w:left="94" w:right="92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523" w:type="pct"/>
            <w:shd w:val="clear" w:color="auto" w:fill="C5D9F0"/>
          </w:tcPr>
          <w:p w14:paraId="06F19FA7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674" w:type="pct"/>
            <w:vMerge/>
            <w:tcBorders>
              <w:top w:val="nil"/>
            </w:tcBorders>
            <w:shd w:val="clear" w:color="auto" w:fill="C5D9F0"/>
          </w:tcPr>
          <w:p w14:paraId="7E867174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B6C63" w:rsidRPr="00B8458E" w14:paraId="3D68A52C" w14:textId="77777777" w:rsidTr="00D63749">
        <w:trPr>
          <w:trHeight w:val="79"/>
        </w:trPr>
        <w:tc>
          <w:tcPr>
            <w:tcW w:w="737" w:type="pct"/>
            <w:shd w:val="clear" w:color="auto" w:fill="E2EFD9" w:themeFill="accent6" w:themeFillTint="33"/>
            <w:vAlign w:val="center"/>
          </w:tcPr>
          <w:p w14:paraId="3676249B" w14:textId="21C8FA8A" w:rsidR="00DB6C63" w:rsidRPr="00B8458E" w:rsidRDefault="00DB6C63" w:rsidP="00F273C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cstheme="minorHAnsi"/>
                <w:b/>
              </w:rPr>
              <w:t>1-4</w:t>
            </w:r>
          </w:p>
        </w:tc>
        <w:tc>
          <w:tcPr>
            <w:tcW w:w="4263" w:type="pct"/>
            <w:gridSpan w:val="4"/>
            <w:shd w:val="clear" w:color="auto" w:fill="E2EFD9" w:themeFill="accent6" w:themeFillTint="33"/>
            <w:vAlign w:val="center"/>
          </w:tcPr>
          <w:p w14:paraId="364043F2" w14:textId="77777777" w:rsidR="00DB6C63" w:rsidRPr="00B8458E" w:rsidRDefault="00DB6C63" w:rsidP="00DB6C63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</w:rPr>
            </w:pPr>
            <w:r w:rsidRPr="00B8458E">
              <w:rPr>
                <w:rFonts w:eastAsia="Arial Narrow" w:cstheme="minorHAnsi"/>
                <w:b/>
              </w:rPr>
              <w:t>MINGGU TRANSISI MURID TAHUN 1</w:t>
            </w:r>
          </w:p>
          <w:p w14:paraId="138DAE69" w14:textId="5A7B5D26" w:rsidR="00DB6C63" w:rsidRPr="00B8458E" w:rsidRDefault="00DB6C63" w:rsidP="00DB6C6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eastAsia="Arial Narrow" w:cstheme="minorHAnsi"/>
                <w:bCs/>
              </w:rPr>
              <w:t>(Kump A: 16.2.2025-13.3.2025, Kump B: 17.2.2025-14.3.2025)</w:t>
            </w:r>
          </w:p>
        </w:tc>
      </w:tr>
      <w:tr w:rsidR="00B8458E" w:rsidRPr="00B8458E" w14:paraId="55489A38" w14:textId="77777777" w:rsidTr="00B8458E">
        <w:trPr>
          <w:trHeight w:val="54"/>
        </w:trPr>
        <w:tc>
          <w:tcPr>
            <w:tcW w:w="737" w:type="pct"/>
            <w:vMerge w:val="restart"/>
          </w:tcPr>
          <w:p w14:paraId="5C839921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AE1E530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07223829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  <w:p w14:paraId="46D12894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E8BA2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60FA5D7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BF524E" w14:textId="4BB754FD" w:rsidR="00B8458E" w:rsidRPr="00B8458E" w:rsidRDefault="00B8458E" w:rsidP="00A63125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13C53CE0" w14:textId="77777777" w:rsidR="00B8458E" w:rsidRPr="00B8458E" w:rsidRDefault="00B8458E" w:rsidP="00B8458E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43AA755C" w14:textId="6F24ED0E" w:rsidR="00B8458E" w:rsidRPr="00B8458E" w:rsidRDefault="00B8458E" w:rsidP="00B8458E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3F96756F" w14:textId="1FA95A52" w:rsidR="00B8458E" w:rsidRPr="00B8458E" w:rsidRDefault="00B8458E" w:rsidP="00B8458E">
            <w:pPr>
              <w:widowControl w:val="0"/>
              <w:autoSpaceDE w:val="0"/>
              <w:autoSpaceDN w:val="0"/>
              <w:ind w:left="477" w:right="196" w:hanging="371"/>
              <w:jc w:val="center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 w:val="restart"/>
          </w:tcPr>
          <w:p w14:paraId="0A23F320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032D743" w14:textId="226AEA2E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</w:rPr>
            </w:pPr>
            <w:r w:rsidRPr="00B8458E">
              <w:rPr>
                <w:rFonts w:ascii="Arial" w:eastAsia="Arial" w:hAnsi="Arial"/>
                <w:b/>
                <w:bCs/>
              </w:rPr>
              <w:t>1.1 Kemahiran Proses Sains</w:t>
            </w:r>
          </w:p>
          <w:p w14:paraId="5978E780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E560241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1.1.1 Memerhati</w:t>
            </w:r>
          </w:p>
          <w:p w14:paraId="14A1288B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</w:rPr>
            </w:pPr>
          </w:p>
        </w:tc>
        <w:tc>
          <w:tcPr>
            <w:tcW w:w="656" w:type="pct"/>
          </w:tcPr>
          <w:p w14:paraId="059D276E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</w:t>
            </w:r>
          </w:p>
        </w:tc>
        <w:tc>
          <w:tcPr>
            <w:tcW w:w="1523" w:type="pct"/>
          </w:tcPr>
          <w:p w14:paraId="78FE4CA6" w14:textId="34993798" w:rsidR="00B8458E" w:rsidRPr="00B8458E" w:rsidRDefault="00B8458E" w:rsidP="00B8458E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Menyatakan semua deria yang terlibat untuk </w:t>
            </w:r>
            <w:r w:rsidRPr="00B8458E">
              <w:rPr>
                <w:rFonts w:ascii="Arial" w:eastAsia="Arial" w:hAnsi="Arial"/>
                <w:spacing w:val="-1"/>
              </w:rPr>
              <w:t xml:space="preserve">membuat </w:t>
            </w:r>
            <w:r w:rsidRPr="00B8458E">
              <w:rPr>
                <w:rFonts w:ascii="Arial" w:eastAsia="Arial" w:hAnsi="Arial"/>
              </w:rPr>
              <w:t>pemerhatian tentang fenomena yang</w:t>
            </w:r>
            <w:r w:rsidRPr="00B8458E">
              <w:rPr>
                <w:rFonts w:ascii="Arial" w:eastAsia="Arial" w:hAnsi="Arial"/>
                <w:spacing w:val="1"/>
              </w:rPr>
              <w:t xml:space="preserve"> </w:t>
            </w:r>
            <w:r w:rsidRPr="00B8458E">
              <w:rPr>
                <w:rFonts w:ascii="Arial" w:eastAsia="Arial" w:hAnsi="Arial"/>
              </w:rPr>
              <w:t>berlaku.</w:t>
            </w:r>
          </w:p>
        </w:tc>
        <w:tc>
          <w:tcPr>
            <w:tcW w:w="674" w:type="pct"/>
            <w:vMerge w:val="restart"/>
          </w:tcPr>
          <w:p w14:paraId="4ECF6428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5422315" w14:textId="5A3C760C" w:rsidR="00B8458E" w:rsidRPr="00B8458E" w:rsidRDefault="00B8458E" w:rsidP="00B8458E">
            <w:pPr>
              <w:widowControl w:val="0"/>
              <w:autoSpaceDE w:val="0"/>
              <w:autoSpaceDN w:val="0"/>
              <w:ind w:left="103" w:right="97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Guru menjalankan aktiviti yang boleh membawa kepada penerapan</w:t>
            </w:r>
            <w:r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</w:rPr>
              <w:t>dan pentaksiran kemahiran memerhati.</w:t>
            </w:r>
          </w:p>
        </w:tc>
      </w:tr>
      <w:tr w:rsidR="00B8458E" w:rsidRPr="00B8458E" w14:paraId="3EFD1F7A" w14:textId="77777777" w:rsidTr="00B8458E">
        <w:trPr>
          <w:trHeight w:val="209"/>
        </w:trPr>
        <w:tc>
          <w:tcPr>
            <w:tcW w:w="737" w:type="pct"/>
            <w:vMerge/>
          </w:tcPr>
          <w:p w14:paraId="5D513C05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/>
          </w:tcPr>
          <w:p w14:paraId="10787851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6" w:type="pct"/>
          </w:tcPr>
          <w:p w14:paraId="78AC6F7F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2</w:t>
            </w:r>
          </w:p>
        </w:tc>
        <w:tc>
          <w:tcPr>
            <w:tcW w:w="1523" w:type="pct"/>
          </w:tcPr>
          <w:p w14:paraId="0A3E648F" w14:textId="77777777" w:rsidR="00B8458E" w:rsidRPr="00B8458E" w:rsidRDefault="00B8458E" w:rsidP="00B8458E">
            <w:pPr>
              <w:widowControl w:val="0"/>
              <w:autoSpaceDE w:val="0"/>
              <w:autoSpaceDN w:val="0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Memerihalkan penggunaan semua deria yang terlibat untuk membuat pemerhatian tentang fenomena atau perubahan yang berlaku.</w:t>
            </w:r>
          </w:p>
        </w:tc>
        <w:tc>
          <w:tcPr>
            <w:tcW w:w="674" w:type="pct"/>
            <w:vMerge/>
          </w:tcPr>
          <w:p w14:paraId="16A47A86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8458E" w:rsidRPr="00B8458E" w14:paraId="1154611F" w14:textId="77777777" w:rsidTr="00B8458E">
        <w:trPr>
          <w:trHeight w:val="54"/>
        </w:trPr>
        <w:tc>
          <w:tcPr>
            <w:tcW w:w="737" w:type="pct"/>
            <w:vMerge/>
          </w:tcPr>
          <w:p w14:paraId="0FAD5906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083CFC85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26B03CC8" w14:textId="77777777" w:rsidR="00B8458E" w:rsidRPr="00B8458E" w:rsidRDefault="00B8458E" w:rsidP="00DB6C63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3</w:t>
            </w:r>
          </w:p>
        </w:tc>
        <w:tc>
          <w:tcPr>
            <w:tcW w:w="1523" w:type="pct"/>
          </w:tcPr>
          <w:p w14:paraId="52187C8D" w14:textId="7250E43B" w:rsidR="00B8458E" w:rsidRPr="00B8458E" w:rsidRDefault="00B8458E" w:rsidP="00B8458E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membuat </w:t>
            </w:r>
            <w:r w:rsidRPr="00B8458E">
              <w:rPr>
                <w:rFonts w:ascii="Arial" w:eastAsia="Arial" w:hAnsi="Arial"/>
              </w:rPr>
              <w:t>pemerhatian tentang fenomena atau perubahan yang</w:t>
            </w:r>
            <w:r w:rsidRPr="00B8458E">
              <w:rPr>
                <w:rFonts w:ascii="Arial" w:eastAsia="Arial" w:hAnsi="Arial"/>
                <w:spacing w:val="-5"/>
              </w:rPr>
              <w:t xml:space="preserve"> </w:t>
            </w:r>
            <w:r w:rsidRPr="00B8458E">
              <w:rPr>
                <w:rFonts w:ascii="Arial" w:eastAsia="Arial" w:hAnsi="Arial"/>
              </w:rPr>
              <w:t>berlaku.</w:t>
            </w:r>
          </w:p>
        </w:tc>
        <w:tc>
          <w:tcPr>
            <w:tcW w:w="674" w:type="pct"/>
            <w:vMerge/>
          </w:tcPr>
          <w:p w14:paraId="106F1A65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3A9E985C" w14:textId="77777777" w:rsidTr="00B8458E">
        <w:trPr>
          <w:trHeight w:val="65"/>
        </w:trPr>
        <w:tc>
          <w:tcPr>
            <w:tcW w:w="737" w:type="pct"/>
            <w:vMerge/>
          </w:tcPr>
          <w:p w14:paraId="6D1EA03A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4AF5B33A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4EE9901C" w14:textId="77777777" w:rsidR="00B8458E" w:rsidRPr="00B8458E" w:rsidRDefault="00B8458E" w:rsidP="00DB6C63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4</w:t>
            </w:r>
          </w:p>
        </w:tc>
        <w:tc>
          <w:tcPr>
            <w:tcW w:w="1523" w:type="pct"/>
          </w:tcPr>
          <w:p w14:paraId="3A689651" w14:textId="77777777" w:rsidR="00B8458E" w:rsidRPr="00B8458E" w:rsidRDefault="00B8458E" w:rsidP="00B8458E">
            <w:pPr>
              <w:widowControl w:val="0"/>
              <w:autoSpaceDE w:val="0"/>
              <w:autoSpaceDN w:val="0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(i) Menggunakan semua deria yang terlibat untuk membuat pemerhatian secara kualitatif bagi menerangkan fenomena atau perubahan yang berlaku.</w:t>
            </w:r>
          </w:p>
          <w:p w14:paraId="714A6C6B" w14:textId="50DDC1DD" w:rsidR="00B8458E" w:rsidRPr="00B8458E" w:rsidRDefault="00B8458E" w:rsidP="00B8458E">
            <w:pPr>
              <w:widowControl w:val="0"/>
              <w:autoSpaceDE w:val="0"/>
              <w:autoSpaceDN w:val="0"/>
              <w:ind w:right="101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(ii) Menggunakan  alat 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</w:tcPr>
          <w:p w14:paraId="4F2E3470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099C3A49" w14:textId="77777777" w:rsidTr="00B8458E">
        <w:trPr>
          <w:trHeight w:val="840"/>
        </w:trPr>
        <w:tc>
          <w:tcPr>
            <w:tcW w:w="737" w:type="pct"/>
            <w:vMerge/>
          </w:tcPr>
          <w:p w14:paraId="7147DBEF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6CCD49D8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1A96E493" w14:textId="174FBA4D" w:rsidR="00B8458E" w:rsidRPr="00B8458E" w:rsidRDefault="00B8458E" w:rsidP="00B845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Times New Roman" w:eastAsia="Arial" w:hAnsi="Arial"/>
              </w:rPr>
              <w:t>5</w:t>
            </w:r>
          </w:p>
        </w:tc>
        <w:tc>
          <w:tcPr>
            <w:tcW w:w="1523" w:type="pct"/>
          </w:tcPr>
          <w:p w14:paraId="3C946125" w14:textId="7B74C14A" w:rsidR="00B8458E" w:rsidRPr="00B8458E" w:rsidRDefault="00B8458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3162"/>
              </w:tabs>
              <w:autoSpaceDE w:val="0"/>
              <w:autoSpaceDN w:val="0"/>
              <w:ind w:right="98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 membuat pemerhatian secara kualitatif dan kuantitatif bagi menerangkan fenomena atau perubahan yang berlaku.</w:t>
            </w:r>
          </w:p>
          <w:p w14:paraId="29CB8DAE" w14:textId="17D0B3F4" w:rsidR="00B8458E" w:rsidRPr="00B8458E" w:rsidRDefault="00B8458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98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alat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</w:tcPr>
          <w:p w14:paraId="0107217C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4ABF3F32" w14:textId="77777777" w:rsidTr="00B8458E">
        <w:trPr>
          <w:trHeight w:val="840"/>
        </w:trPr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750E785F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  <w:tcBorders>
              <w:bottom w:val="single" w:sz="4" w:space="0" w:color="auto"/>
            </w:tcBorders>
          </w:tcPr>
          <w:p w14:paraId="472CC1C2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1B1219F4" w14:textId="68AAE03B" w:rsidR="00B8458E" w:rsidRPr="00B8458E" w:rsidRDefault="00B8458E" w:rsidP="00B845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Times New Roman" w:eastAsia="Arial" w:hAnsi="Arial"/>
              </w:rPr>
              <w:t>6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28A07BFE" w14:textId="2E089B74" w:rsidR="00B8458E" w:rsidRPr="00B8458E" w:rsidRDefault="00B8458E" w:rsidP="00B8458E">
            <w:pPr>
              <w:widowControl w:val="0"/>
              <w:tabs>
                <w:tab w:val="left" w:pos="827"/>
                <w:tab w:val="left" w:pos="3162"/>
              </w:tabs>
              <w:autoSpaceDE w:val="0"/>
              <w:autoSpaceDN w:val="0"/>
              <w:spacing w:line="276" w:lineRule="auto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 membuat pemerhatian secara kualitatif dan kuantitatif bagi menerangkan fenomena atau perubahan yang berlaku secara sistematik.</w:t>
            </w:r>
          </w:p>
          <w:p w14:paraId="207A5D64" w14:textId="2FC18B2D" w:rsidR="00B8458E" w:rsidRPr="00B8458E" w:rsidRDefault="00B8458E" w:rsidP="00B8458E">
            <w:pPr>
              <w:widowControl w:val="0"/>
              <w:autoSpaceDE w:val="0"/>
              <w:autoSpaceDN w:val="0"/>
              <w:ind w:right="101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alat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115D7E34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</w:tbl>
    <w:p w14:paraId="24EAD117" w14:textId="5F64135B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4D0105C7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41D764AB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017203C7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51E5A7F8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830"/>
        <w:gridCol w:w="1692"/>
        <w:gridCol w:w="3653"/>
        <w:gridCol w:w="2275"/>
      </w:tblGrid>
      <w:tr w:rsidR="00C9771E" w:rsidRPr="00B8458E" w14:paraId="348CCFDF" w14:textId="77777777" w:rsidTr="00C9771E">
        <w:trPr>
          <w:trHeight w:val="376"/>
        </w:trPr>
        <w:tc>
          <w:tcPr>
            <w:tcW w:w="2163" w:type="pct"/>
            <w:gridSpan w:val="2"/>
            <w:shd w:val="clear" w:color="auto" w:fill="8DB3E1"/>
            <w:vAlign w:val="center"/>
          </w:tcPr>
          <w:p w14:paraId="351471CD" w14:textId="334C450A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  <w:b/>
              </w:rPr>
              <w:t>TEMA:</w:t>
            </w:r>
            <w:r w:rsidRPr="00B8458E"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37" w:type="pct"/>
            <w:gridSpan w:val="3"/>
            <w:shd w:val="clear" w:color="auto" w:fill="8DB3E1"/>
            <w:vAlign w:val="center"/>
          </w:tcPr>
          <w:p w14:paraId="0457BA25" w14:textId="100162AF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C9771E" w:rsidRPr="00B8458E" w14:paraId="7182BED6" w14:textId="77777777" w:rsidTr="00B8458E">
        <w:trPr>
          <w:trHeight w:val="54"/>
        </w:trPr>
        <w:tc>
          <w:tcPr>
            <w:tcW w:w="737" w:type="pct"/>
            <w:vMerge w:val="restart"/>
            <w:shd w:val="clear" w:color="auto" w:fill="C5D9F0"/>
          </w:tcPr>
          <w:p w14:paraId="2E25EFD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00700220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426" w:type="pct"/>
            <w:vMerge w:val="restart"/>
            <w:shd w:val="clear" w:color="auto" w:fill="C5D9F0"/>
          </w:tcPr>
          <w:p w14:paraId="640E3D5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115544C0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635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990" w:type="pct"/>
            <w:gridSpan w:val="2"/>
            <w:shd w:val="clear" w:color="auto" w:fill="C5D9F0"/>
          </w:tcPr>
          <w:p w14:paraId="0F3B3386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847" w:type="pct"/>
            <w:vMerge w:val="restart"/>
            <w:shd w:val="clear" w:color="auto" w:fill="C5D9F0"/>
          </w:tcPr>
          <w:p w14:paraId="6D3450E0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0B0FA03B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823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CATATAN</w:t>
            </w:r>
          </w:p>
        </w:tc>
      </w:tr>
      <w:tr w:rsidR="00C9771E" w:rsidRPr="00B8458E" w14:paraId="470FB216" w14:textId="77777777" w:rsidTr="00B8458E">
        <w:trPr>
          <w:trHeight w:val="54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3FE01BEB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5D9F0"/>
          </w:tcPr>
          <w:p w14:paraId="139BC9B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shd w:val="clear" w:color="auto" w:fill="C5D9F0"/>
          </w:tcPr>
          <w:p w14:paraId="5A96F016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2" w:line="252" w:lineRule="exact"/>
              <w:ind w:left="116" w:firstLine="406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360" w:type="pct"/>
            <w:shd w:val="clear" w:color="auto" w:fill="C5D9F0"/>
          </w:tcPr>
          <w:p w14:paraId="6B855E12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847" w:type="pct"/>
            <w:vMerge/>
            <w:tcBorders>
              <w:top w:val="nil"/>
            </w:tcBorders>
            <w:shd w:val="clear" w:color="auto" w:fill="C5D9F0"/>
          </w:tcPr>
          <w:p w14:paraId="7676CFD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28285AB4" w14:textId="77777777" w:rsidTr="00F161BE">
        <w:trPr>
          <w:trHeight w:val="980"/>
        </w:trPr>
        <w:tc>
          <w:tcPr>
            <w:tcW w:w="737" w:type="pct"/>
            <w:vMerge w:val="restart"/>
          </w:tcPr>
          <w:p w14:paraId="7E89D685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6</w:t>
            </w:r>
          </w:p>
          <w:p w14:paraId="402FC724" w14:textId="08F7B092" w:rsidR="00C9771E" w:rsidRPr="00B8458E" w:rsidRDefault="00A63125" w:rsidP="00A6312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</w:tc>
        <w:tc>
          <w:tcPr>
            <w:tcW w:w="1426" w:type="pct"/>
            <w:vMerge w:val="restart"/>
          </w:tcPr>
          <w:p w14:paraId="48D200CC" w14:textId="455FC2A9" w:rsidR="00C9771E" w:rsidRPr="00B8458E" w:rsidRDefault="00C9771E" w:rsidP="0072050A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B755B3D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203A17CB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1.1.2 Berkomunikasi</w:t>
            </w:r>
          </w:p>
        </w:tc>
        <w:tc>
          <w:tcPr>
            <w:tcW w:w="630" w:type="pct"/>
          </w:tcPr>
          <w:p w14:paraId="6FAF780C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99D5221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</w:t>
            </w:r>
          </w:p>
        </w:tc>
        <w:tc>
          <w:tcPr>
            <w:tcW w:w="1360" w:type="pct"/>
          </w:tcPr>
          <w:p w14:paraId="09FD9C67" w14:textId="77777777" w:rsidR="00C9771E" w:rsidRPr="00B8458E" w:rsidRDefault="00C9771E" w:rsidP="00C9771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</w:rPr>
            </w:pPr>
          </w:p>
          <w:p w14:paraId="256FF0B5" w14:textId="588F3BFF" w:rsidR="00C9771E" w:rsidRPr="00B8458E" w:rsidRDefault="00C9771E" w:rsidP="00C9771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Menyatakan maklumat yang diperoleh.</w:t>
            </w:r>
          </w:p>
        </w:tc>
        <w:tc>
          <w:tcPr>
            <w:tcW w:w="847" w:type="pct"/>
            <w:vMerge w:val="restart"/>
          </w:tcPr>
          <w:p w14:paraId="52720A6C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C06B3B0" w14:textId="77777777" w:rsidR="00C9771E" w:rsidRPr="00B8458E" w:rsidRDefault="00C9771E" w:rsidP="00C9771E">
            <w:pPr>
              <w:widowControl w:val="0"/>
              <w:tabs>
                <w:tab w:val="left" w:pos="818"/>
                <w:tab w:val="left" w:pos="1555"/>
                <w:tab w:val="left" w:pos="1590"/>
              </w:tabs>
              <w:autoSpaceDE w:val="0"/>
              <w:autoSpaceDN w:val="0"/>
              <w:ind w:left="103" w:right="97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Guru menjalankan aktiviti yang</w:t>
            </w:r>
            <w:r w:rsidRPr="00B8458E">
              <w:rPr>
                <w:rFonts w:ascii="Arial" w:eastAsia="Arial" w:hAnsi="Arial"/>
              </w:rPr>
              <w:tab/>
              <w:t>boleh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membawa </w:t>
            </w:r>
            <w:r w:rsidRPr="00B8458E">
              <w:rPr>
                <w:rFonts w:ascii="Arial" w:eastAsia="Arial" w:hAnsi="Arial"/>
              </w:rPr>
              <w:t>kepada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penerapan </w:t>
            </w:r>
            <w:r w:rsidRPr="00B8458E">
              <w:rPr>
                <w:rFonts w:ascii="Arial" w:eastAsia="Arial" w:hAnsi="Arial"/>
              </w:rPr>
              <w:t>kemahiran berkomunikasi.</w:t>
            </w:r>
          </w:p>
        </w:tc>
      </w:tr>
      <w:tr w:rsidR="00C9771E" w:rsidRPr="00B8458E" w14:paraId="7CD0AC8C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2F2C774B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57E95229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2D01C789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3850A80A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2</w:t>
            </w:r>
          </w:p>
        </w:tc>
        <w:tc>
          <w:tcPr>
            <w:tcW w:w="1360" w:type="pct"/>
          </w:tcPr>
          <w:p w14:paraId="192C5F76" w14:textId="77777777" w:rsidR="00C9771E" w:rsidRPr="00B8458E" w:rsidRDefault="00C9771E" w:rsidP="00C9771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</w:rPr>
            </w:pPr>
          </w:p>
          <w:p w14:paraId="2A380408" w14:textId="6165CB12" w:rsidR="00C9771E" w:rsidRPr="00B8458E" w:rsidRDefault="00C9771E" w:rsidP="00C9771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</w:t>
            </w:r>
            <w:r w:rsidRPr="00B8458E">
              <w:rPr>
                <w:rFonts w:ascii="Arial" w:eastAsia="Arial" w:hAnsi="Arial"/>
              </w:rPr>
              <w:tab/>
              <w:t>maklumat</w:t>
            </w:r>
            <w:r w:rsidRPr="00B8458E">
              <w:rPr>
                <w:rFonts w:ascii="Arial" w:eastAsia="Arial" w:hAnsi="Arial"/>
              </w:rPr>
              <w:tab/>
              <w:t xml:space="preserve">atau </w:t>
            </w:r>
            <w:r w:rsidRPr="00B8458E">
              <w:rPr>
                <w:rFonts w:ascii="Arial" w:eastAsia="Arial" w:hAnsi="Arial"/>
                <w:spacing w:val="-1"/>
              </w:rPr>
              <w:t xml:space="preserve">idea </w:t>
            </w:r>
            <w:r w:rsidRPr="00B8458E">
              <w:rPr>
                <w:rFonts w:ascii="Arial" w:eastAsia="Arial" w:hAnsi="Arial"/>
              </w:rPr>
              <w:t>dalam sebarang</w:t>
            </w:r>
            <w:r w:rsidRPr="00B8458E">
              <w:rPr>
                <w:rFonts w:ascii="Arial" w:eastAsia="Arial" w:hAnsi="Arial"/>
                <w:spacing w:val="1"/>
              </w:rPr>
              <w:t xml:space="preserve"> </w:t>
            </w:r>
            <w:r w:rsidRPr="00B8458E">
              <w:rPr>
                <w:rFonts w:ascii="Arial" w:eastAsia="Arial" w:hAnsi="Arial"/>
              </w:rPr>
              <w:t>bentuk.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41FF5E47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7D949C32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6C78602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610CDA2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451925D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</w:rPr>
            </w:pPr>
          </w:p>
          <w:p w14:paraId="70CD7AA0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3</w:t>
            </w:r>
          </w:p>
        </w:tc>
        <w:tc>
          <w:tcPr>
            <w:tcW w:w="1360" w:type="pct"/>
          </w:tcPr>
          <w:p w14:paraId="24D356C8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</w:rPr>
            </w:pPr>
          </w:p>
          <w:p w14:paraId="3CE31D18" w14:textId="0FC572D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Merekodkan maklumat atau idea dalam bentuk yang sesuai.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6FDFF3B0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1FCE5AC1" w14:textId="77777777" w:rsidTr="00F161BE">
        <w:trPr>
          <w:trHeight w:val="1142"/>
        </w:trPr>
        <w:tc>
          <w:tcPr>
            <w:tcW w:w="737" w:type="pct"/>
            <w:vMerge/>
            <w:tcBorders>
              <w:top w:val="nil"/>
            </w:tcBorders>
          </w:tcPr>
          <w:p w14:paraId="493934B5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32A7D80D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6C182B75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648254E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4</w:t>
            </w:r>
          </w:p>
        </w:tc>
        <w:tc>
          <w:tcPr>
            <w:tcW w:w="1360" w:type="pct"/>
          </w:tcPr>
          <w:p w14:paraId="5A0CFE6E" w14:textId="77777777" w:rsidR="00C9771E" w:rsidRPr="00B8458E" w:rsidRDefault="00C9771E" w:rsidP="00C9771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 maklumat atau idea dalam bentuk yang sesuai dan mempersembahkan maklumat atau idea tersebut secara</w:t>
            </w:r>
            <w:r w:rsidRPr="00B8458E">
              <w:rPr>
                <w:rFonts w:ascii="Arial" w:eastAsia="Arial" w:hAnsi="Arial"/>
                <w:spacing w:val="-8"/>
              </w:rPr>
              <w:t xml:space="preserve"> </w:t>
            </w:r>
            <w:r w:rsidRPr="00B8458E">
              <w:rPr>
                <w:rFonts w:ascii="Arial" w:eastAsia="Arial" w:hAnsi="Arial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3F89AD69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15758F8E" w14:textId="77777777" w:rsidTr="00F161BE">
        <w:trPr>
          <w:trHeight w:val="1699"/>
        </w:trPr>
        <w:tc>
          <w:tcPr>
            <w:tcW w:w="737" w:type="pct"/>
            <w:vMerge/>
            <w:tcBorders>
              <w:top w:val="nil"/>
            </w:tcBorders>
          </w:tcPr>
          <w:p w14:paraId="471B9D18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096689C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vAlign w:val="center"/>
          </w:tcPr>
          <w:p w14:paraId="3DC1160D" w14:textId="4E5B4829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</w:rPr>
              <w:t>5</w:t>
            </w:r>
          </w:p>
        </w:tc>
        <w:tc>
          <w:tcPr>
            <w:tcW w:w="1360" w:type="pct"/>
            <w:vAlign w:val="center"/>
          </w:tcPr>
          <w:p w14:paraId="469CB266" w14:textId="63BE52C1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Merekodkan maklumat atau idea  </w:t>
            </w:r>
          </w:p>
          <w:p w14:paraId="5F7582B5" w14:textId="17799640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dalam lebih dari satu bentuk yang </w:t>
            </w:r>
          </w:p>
          <w:p w14:paraId="591505D7" w14:textId="2E85CA73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sesuai dan mempersembahkan </w:t>
            </w:r>
          </w:p>
          <w:p w14:paraId="653E5D3E" w14:textId="5DB47644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pacing w:val="-3"/>
              </w:rPr>
            </w:pPr>
            <w:r w:rsidRPr="00B8458E">
              <w:rPr>
                <w:rFonts w:ascii="Arial" w:eastAsia="Arial" w:hAnsi="Arial"/>
              </w:rPr>
              <w:t>maklumat atau idea tersebut secara</w:t>
            </w:r>
            <w:r w:rsidRPr="00B8458E">
              <w:rPr>
                <w:rFonts w:ascii="Arial" w:eastAsia="Arial" w:hAnsi="Arial"/>
                <w:spacing w:val="-3"/>
              </w:rPr>
              <w:t xml:space="preserve"> </w:t>
            </w:r>
          </w:p>
          <w:p w14:paraId="3377BA61" w14:textId="6F29FC65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1335E3E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0427B35F" w14:textId="77777777" w:rsidTr="00B8458E">
        <w:trPr>
          <w:trHeight w:val="1537"/>
        </w:trPr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4A7C6E23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  <w:bottom w:val="single" w:sz="4" w:space="0" w:color="auto"/>
            </w:tcBorders>
          </w:tcPr>
          <w:p w14:paraId="229A0E4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0B21AFC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EEA84E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</w:p>
          <w:p w14:paraId="31988A3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</w:p>
          <w:p w14:paraId="266128CE" w14:textId="43FC6216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6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14:paraId="2A31F527" w14:textId="60062E70" w:rsidR="00C9771E" w:rsidRPr="00B8458E" w:rsidRDefault="00C9771E" w:rsidP="00C9771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Merekodkan maklumat atau idea dalam lebih dari satu bentuk yang sesuai dan mempersembahkan maklumat atau idea tersebut secara sistematik, kreatif dan inovatif serta boleh memberi maklum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balas.</w:t>
            </w:r>
          </w:p>
        </w:tc>
        <w:tc>
          <w:tcPr>
            <w:tcW w:w="847" w:type="pct"/>
            <w:vMerge/>
            <w:tcBorders>
              <w:top w:val="nil"/>
              <w:bottom w:val="single" w:sz="4" w:space="0" w:color="auto"/>
            </w:tcBorders>
          </w:tcPr>
          <w:p w14:paraId="5996AAEA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5DE5DE19" w14:textId="77777777" w:rsidTr="00B8458E">
        <w:trPr>
          <w:trHeight w:val="696"/>
        </w:trPr>
        <w:tc>
          <w:tcPr>
            <w:tcW w:w="737" w:type="pct"/>
            <w:shd w:val="clear" w:color="auto" w:fill="FBE4D5" w:themeFill="accent2" w:themeFillTint="33"/>
            <w:vAlign w:val="center"/>
          </w:tcPr>
          <w:p w14:paraId="1951E728" w14:textId="77D55A79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7</w:t>
            </w:r>
          </w:p>
        </w:tc>
        <w:tc>
          <w:tcPr>
            <w:tcW w:w="4263" w:type="pct"/>
            <w:gridSpan w:val="4"/>
            <w:shd w:val="clear" w:color="auto" w:fill="FBE4D5" w:themeFill="accent2" w:themeFillTint="33"/>
            <w:vAlign w:val="center"/>
          </w:tcPr>
          <w:p w14:paraId="4EFCD8CE" w14:textId="77777777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CUTI PERAYAAN HARI RAYA AIDILFITRI</w:t>
            </w:r>
          </w:p>
          <w:p w14:paraId="73069097" w14:textId="5516329F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1D476626" w14:textId="57267C58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6916055D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0767A4B2" w14:textId="2BC7657C" w:rsidR="008D2CEB" w:rsidRDefault="008D2CEB" w:rsidP="00E1235A">
      <w:pPr>
        <w:rPr>
          <w:rFonts w:ascii="Times New Roman" w:eastAsia="Times New Roman" w:hAnsi="Times New Roman"/>
          <w:sz w:val="24"/>
        </w:rPr>
      </w:pPr>
    </w:p>
    <w:tbl>
      <w:tblPr>
        <w:tblW w:w="494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30"/>
        <w:gridCol w:w="3687"/>
        <w:gridCol w:w="1688"/>
        <w:gridCol w:w="2972"/>
        <w:gridCol w:w="2624"/>
      </w:tblGrid>
      <w:tr w:rsidR="00443147" w:rsidRPr="00443147" w14:paraId="6A56D571" w14:textId="77777777" w:rsidTr="00443147">
        <w:trPr>
          <w:trHeight w:val="429"/>
        </w:trPr>
        <w:tc>
          <w:tcPr>
            <w:tcW w:w="2260" w:type="pct"/>
            <w:gridSpan w:val="3"/>
            <w:shd w:val="clear" w:color="auto" w:fill="8DB3E2"/>
          </w:tcPr>
          <w:p w14:paraId="7D6BCBE1" w14:textId="77777777" w:rsidR="00443147" w:rsidRPr="00443147" w:rsidRDefault="00443147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TEMA:</w:t>
            </w:r>
            <w:r w:rsidRPr="00443147">
              <w:rPr>
                <w:rFonts w:ascii="Arial" w:eastAsia="Arial" w:hAnsi="Arial"/>
              </w:rPr>
              <w:t xml:space="preserve"> </w:t>
            </w:r>
            <w:r w:rsidRPr="00443147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740" w:type="pct"/>
            <w:gridSpan w:val="3"/>
            <w:shd w:val="clear" w:color="auto" w:fill="8DB3E2"/>
          </w:tcPr>
          <w:p w14:paraId="2B795FA4" w14:textId="77777777" w:rsidR="00443147" w:rsidRPr="00443147" w:rsidRDefault="00443147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8D2CEB" w:rsidRPr="00443147" w14:paraId="7124F85E" w14:textId="77777777" w:rsidTr="00C264C3">
        <w:trPr>
          <w:trHeight w:val="54"/>
        </w:trPr>
        <w:tc>
          <w:tcPr>
            <w:tcW w:w="873" w:type="pct"/>
            <w:gridSpan w:val="2"/>
            <w:vMerge w:val="restart"/>
            <w:shd w:val="clear" w:color="auto" w:fill="C5D9F0"/>
            <w:vAlign w:val="center"/>
          </w:tcPr>
          <w:p w14:paraId="6766673F" w14:textId="634FCA7D" w:rsidR="008D2CEB" w:rsidRPr="00443147" w:rsidRDefault="00C264C3" w:rsidP="00C264C3">
            <w:pPr>
              <w:widowControl w:val="0"/>
              <w:autoSpaceDE w:val="0"/>
              <w:autoSpaceDN w:val="0"/>
              <w:ind w:right="534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  </w:t>
            </w:r>
            <w:r w:rsidR="0072050A" w:rsidRPr="00443147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87" w:type="pct"/>
            <w:vMerge w:val="restart"/>
            <w:shd w:val="clear" w:color="auto" w:fill="C5D9F0"/>
            <w:vAlign w:val="center"/>
          </w:tcPr>
          <w:p w14:paraId="01D03A82" w14:textId="3DA5D358" w:rsidR="0072050A" w:rsidRPr="00443147" w:rsidRDefault="0072050A" w:rsidP="00C264C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KANDUNGAN/</w:t>
            </w:r>
          </w:p>
          <w:p w14:paraId="64BAC637" w14:textId="72535426" w:rsidR="008D2CEB" w:rsidRPr="00443147" w:rsidRDefault="008D2CEB" w:rsidP="00C264C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53" w:type="pct"/>
            <w:gridSpan w:val="2"/>
            <w:shd w:val="clear" w:color="auto" w:fill="C5D9F0"/>
          </w:tcPr>
          <w:p w14:paraId="6C5305BE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84"/>
              <w:ind w:left="1361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C5D9F0"/>
          </w:tcPr>
          <w:p w14:paraId="48103B17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31B7BEF1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1"/>
              <w:ind w:left="919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CATATAN</w:t>
            </w:r>
          </w:p>
        </w:tc>
      </w:tr>
      <w:tr w:rsidR="008D2CEB" w:rsidRPr="00443147" w14:paraId="6B779407" w14:textId="77777777" w:rsidTr="00553961">
        <w:trPr>
          <w:trHeight w:val="506"/>
        </w:trPr>
        <w:tc>
          <w:tcPr>
            <w:tcW w:w="873" w:type="pct"/>
            <w:gridSpan w:val="2"/>
            <w:vMerge/>
            <w:tcBorders>
              <w:top w:val="nil"/>
            </w:tcBorders>
            <w:shd w:val="clear" w:color="auto" w:fill="C5D9F0"/>
          </w:tcPr>
          <w:p w14:paraId="32591FAA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87" w:type="pct"/>
            <w:vMerge/>
            <w:tcBorders>
              <w:top w:val="nil"/>
            </w:tcBorders>
            <w:shd w:val="clear" w:color="auto" w:fill="C5D9F0"/>
          </w:tcPr>
          <w:p w14:paraId="20209DCB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shd w:val="clear" w:color="auto" w:fill="C5D9F0"/>
          </w:tcPr>
          <w:p w14:paraId="1E5230D7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2" w:line="252" w:lineRule="exact"/>
              <w:ind w:left="113" w:firstLine="405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18" w:type="pct"/>
            <w:shd w:val="clear" w:color="auto" w:fill="C5D9F0"/>
          </w:tcPr>
          <w:p w14:paraId="52287581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122"/>
              <w:ind w:left="1108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C5D9F0"/>
          </w:tcPr>
          <w:p w14:paraId="7530C80D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55A8521F" w14:textId="77777777" w:rsidTr="00553961">
        <w:trPr>
          <w:trHeight w:val="54"/>
        </w:trPr>
        <w:tc>
          <w:tcPr>
            <w:tcW w:w="873" w:type="pct"/>
            <w:gridSpan w:val="2"/>
            <w:vMerge w:val="restart"/>
            <w:tcBorders>
              <w:bottom w:val="single" w:sz="4" w:space="0" w:color="000000"/>
            </w:tcBorders>
          </w:tcPr>
          <w:p w14:paraId="198473FB" w14:textId="77777777" w:rsidR="00553961" w:rsidRPr="00443147" w:rsidRDefault="00553961" w:rsidP="00443147">
            <w:pPr>
              <w:widowControl w:val="0"/>
              <w:autoSpaceDE w:val="0"/>
              <w:autoSpaceDN w:val="0"/>
              <w:ind w:left="125" w:right="817"/>
              <w:jc w:val="center"/>
              <w:rPr>
                <w:rFonts w:ascii="Arial" w:eastAsia="Arial" w:hAnsi="Arial"/>
              </w:rPr>
            </w:pPr>
          </w:p>
          <w:p w14:paraId="30AD9117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8</w:t>
            </w:r>
          </w:p>
          <w:p w14:paraId="0DA3DF33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62B651B6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7699713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8D57337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9</w:t>
            </w:r>
          </w:p>
          <w:p w14:paraId="2FB1F17A" w14:textId="77777777" w:rsidR="00A63125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14.4.2025-18.4.2025</w:t>
            </w:r>
          </w:p>
          <w:p w14:paraId="18347956" w14:textId="0F43A214" w:rsidR="00553961" w:rsidRPr="00443147" w:rsidRDefault="00553961" w:rsidP="00443147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387" w:type="pct"/>
            <w:vMerge w:val="restart"/>
          </w:tcPr>
          <w:p w14:paraId="37D86E0D" w14:textId="77777777" w:rsidR="00553961" w:rsidRPr="00443147" w:rsidRDefault="00553961" w:rsidP="0072050A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CCB0469" w14:textId="5F3EFE14" w:rsidR="00553961" w:rsidRPr="00553961" w:rsidRDefault="00553961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553961">
              <w:rPr>
                <w:rFonts w:ascii="Arial" w:eastAsia="Arial" w:hAnsi="Arial"/>
                <w:b/>
                <w:bCs/>
              </w:rPr>
              <w:t>Kemahiran Manipulatif</w:t>
            </w:r>
          </w:p>
          <w:p w14:paraId="50D98499" w14:textId="77777777" w:rsidR="00553961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</w:p>
          <w:p w14:paraId="62ADCC79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Menggunakan dan mengendalikan peralatan dan bahan sains dengan</w:t>
            </w:r>
            <w:r w:rsidRPr="00BF43FE">
              <w:rPr>
                <w:rFonts w:ascii="Arial" w:eastAsia="Arial" w:hAnsi="Arial"/>
                <w:spacing w:val="-5"/>
              </w:rPr>
              <w:t xml:space="preserve"> </w:t>
            </w:r>
            <w:r w:rsidRPr="00BF43FE">
              <w:rPr>
                <w:rFonts w:ascii="Arial" w:eastAsia="Arial" w:hAnsi="Arial"/>
              </w:rPr>
              <w:t>betul.</w:t>
            </w:r>
          </w:p>
          <w:p w14:paraId="66D85F50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1C8F0A4E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Mengendalikan spesimen dengan betul dan cermat.</w:t>
            </w:r>
          </w:p>
          <w:p w14:paraId="06C49A76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33B5EAC5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Melakar spesimen, peralatan dan bahan sains dengan betul. </w:t>
            </w:r>
          </w:p>
          <w:p w14:paraId="05D5D85D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2C6E0B83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Membersihkan peralatan sains dengan cara yang betul.</w:t>
            </w:r>
          </w:p>
          <w:p w14:paraId="5522F59A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6C92DD6D" w14:textId="4C2116A1" w:rsidR="00553961" w:rsidRP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Menyimpan peralatan dan bahan sains dengan betul dan selamat.</w:t>
            </w:r>
          </w:p>
          <w:p w14:paraId="4517A553" w14:textId="59458253" w:rsidR="00553961" w:rsidRPr="00443147" w:rsidRDefault="00553961" w:rsidP="0044314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635" w:type="pct"/>
            <w:tcBorders>
              <w:bottom w:val="single" w:sz="4" w:space="0" w:color="000000"/>
            </w:tcBorders>
            <w:vAlign w:val="center"/>
          </w:tcPr>
          <w:p w14:paraId="066E535C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1</w:t>
            </w:r>
          </w:p>
        </w:tc>
        <w:tc>
          <w:tcPr>
            <w:tcW w:w="1118" w:type="pct"/>
            <w:tcBorders>
              <w:bottom w:val="single" w:sz="4" w:space="0" w:color="000000"/>
            </w:tcBorders>
          </w:tcPr>
          <w:p w14:paraId="4EA3C5A8" w14:textId="77777777" w:rsidR="00553961" w:rsidRPr="00443147" w:rsidRDefault="00553961" w:rsidP="00553961">
            <w:pPr>
              <w:widowControl w:val="0"/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Menyenaraikan peralatan, bahan sains dan spesimen yang diperlukan bagi suatu aktiviti.</w:t>
            </w:r>
          </w:p>
        </w:tc>
        <w:tc>
          <w:tcPr>
            <w:tcW w:w="987" w:type="pct"/>
            <w:vMerge w:val="restart"/>
          </w:tcPr>
          <w:p w14:paraId="7BE2AB0C" w14:textId="77777777" w:rsidR="00553961" w:rsidRPr="00443147" w:rsidRDefault="00553961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6882E01" w14:textId="77777777" w:rsidR="00553961" w:rsidRPr="00443147" w:rsidRDefault="00553961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Guru boleh membuat pentaksiran semasa murid menjalankan</w:t>
            </w:r>
          </w:p>
          <w:p w14:paraId="41C8F694" w14:textId="6A54E954" w:rsidR="00553961" w:rsidRPr="00443147" w:rsidRDefault="00553961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  <w:spacing w:val="-1"/>
              </w:rPr>
              <w:t xml:space="preserve">aktivti </w:t>
            </w:r>
            <w:r w:rsidRPr="00443147">
              <w:rPr>
                <w:rFonts w:ascii="Arial" w:eastAsia="Arial" w:hAnsi="Arial"/>
              </w:rPr>
              <w:t>pembelajaran.</w:t>
            </w:r>
          </w:p>
        </w:tc>
      </w:tr>
      <w:tr w:rsidR="00553961" w:rsidRPr="00443147" w14:paraId="5D069151" w14:textId="77777777" w:rsidTr="00553961">
        <w:trPr>
          <w:trHeight w:val="906"/>
        </w:trPr>
        <w:tc>
          <w:tcPr>
            <w:tcW w:w="873" w:type="pct"/>
            <w:gridSpan w:val="2"/>
            <w:vMerge/>
            <w:tcBorders>
              <w:bottom w:val="nil"/>
            </w:tcBorders>
          </w:tcPr>
          <w:p w14:paraId="2E25BD7B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34C8B9D2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33D6F914" w14:textId="77777777" w:rsidR="00553961" w:rsidRPr="00443147" w:rsidRDefault="00553961" w:rsidP="0055396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2</w:t>
            </w:r>
          </w:p>
        </w:tc>
        <w:tc>
          <w:tcPr>
            <w:tcW w:w="1118" w:type="pct"/>
          </w:tcPr>
          <w:p w14:paraId="7BEEE4BC" w14:textId="77777777" w:rsidR="00553961" w:rsidRPr="00443147" w:rsidRDefault="00553961" w:rsidP="00553961">
            <w:pPr>
              <w:widowControl w:val="0"/>
              <w:autoSpaceDE w:val="0"/>
              <w:autoSpaceDN w:val="0"/>
              <w:spacing w:before="1"/>
              <w:ind w:right="90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Memerihalkan penggunaan peralatan, bahan sains dan spesimen yang diperlukan bagi suatu aktiviti dengan kaedah yang betul.</w:t>
            </w:r>
          </w:p>
        </w:tc>
        <w:tc>
          <w:tcPr>
            <w:tcW w:w="987" w:type="pct"/>
            <w:vMerge/>
          </w:tcPr>
          <w:p w14:paraId="16C9F69D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46A2D0FA" w14:textId="77777777" w:rsidTr="00553961">
        <w:trPr>
          <w:trHeight w:val="54"/>
        </w:trPr>
        <w:tc>
          <w:tcPr>
            <w:tcW w:w="147" w:type="pct"/>
            <w:tcBorders>
              <w:top w:val="nil"/>
              <w:bottom w:val="nil"/>
              <w:right w:val="nil"/>
            </w:tcBorders>
          </w:tcPr>
          <w:p w14:paraId="6001B7AD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</w:tcBorders>
          </w:tcPr>
          <w:p w14:paraId="3CF04D3A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57A2C339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15A94E37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3</w:t>
            </w:r>
          </w:p>
        </w:tc>
        <w:tc>
          <w:tcPr>
            <w:tcW w:w="1118" w:type="pct"/>
          </w:tcPr>
          <w:p w14:paraId="3F940A38" w14:textId="31E22BC1" w:rsidR="00553961" w:rsidRPr="00443147" w:rsidRDefault="00553961" w:rsidP="00553961">
            <w:pPr>
              <w:widowControl w:val="0"/>
              <w:tabs>
                <w:tab w:val="left" w:pos="2247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 xml:space="preserve">Mengendalikan </w:t>
            </w:r>
            <w:r w:rsidRPr="00443147">
              <w:rPr>
                <w:rFonts w:ascii="Arial" w:eastAsia="Arial" w:hAnsi="Arial"/>
                <w:spacing w:val="-1"/>
              </w:rPr>
              <w:t xml:space="preserve">peralatan, </w:t>
            </w:r>
            <w:r w:rsidRPr="00443147">
              <w:rPr>
                <w:rFonts w:ascii="Arial" w:eastAsia="Arial" w:hAnsi="Arial"/>
              </w:rPr>
              <w:t>bahan sains dan spesimen yang diperlukan bagi suatu aktiviti dengan kaedah yang betul.</w:t>
            </w:r>
          </w:p>
        </w:tc>
        <w:tc>
          <w:tcPr>
            <w:tcW w:w="987" w:type="pct"/>
            <w:vMerge/>
          </w:tcPr>
          <w:p w14:paraId="2D58E701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00741BF1" w14:textId="77777777" w:rsidTr="00553961">
        <w:trPr>
          <w:trHeight w:val="1048"/>
        </w:trPr>
        <w:tc>
          <w:tcPr>
            <w:tcW w:w="147" w:type="pct"/>
            <w:vMerge w:val="restart"/>
            <w:tcBorders>
              <w:top w:val="nil"/>
              <w:right w:val="nil"/>
            </w:tcBorders>
          </w:tcPr>
          <w:p w14:paraId="6F37E8D3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nil"/>
            </w:tcBorders>
          </w:tcPr>
          <w:p w14:paraId="4EEBD6F8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2894ACE0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4FC7DA77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4</w:t>
            </w:r>
          </w:p>
        </w:tc>
        <w:tc>
          <w:tcPr>
            <w:tcW w:w="1118" w:type="pct"/>
          </w:tcPr>
          <w:p w14:paraId="5B6CA5CB" w14:textId="6B29FE15" w:rsidR="00553961" w:rsidRPr="00443147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 xml:space="preserve">Mengguna, </w:t>
            </w:r>
            <w:r w:rsidRPr="00443147">
              <w:rPr>
                <w:rFonts w:ascii="Arial" w:eastAsia="Arial" w:hAnsi="Arial"/>
                <w:spacing w:val="-1"/>
              </w:rPr>
              <w:t xml:space="preserve">mengendali, </w:t>
            </w:r>
            <w:r w:rsidRPr="00443147">
              <w:rPr>
                <w:rFonts w:ascii="Arial" w:eastAsia="Arial" w:hAnsi="Arial"/>
              </w:rPr>
              <w:t>melakar, membersih dan menyimpan peralatan, bahan sains dan spesimen yang digunakan dalam suatu aktiviti dengan kaedah yang</w:t>
            </w:r>
            <w:r w:rsidRPr="00443147">
              <w:rPr>
                <w:rFonts w:ascii="Arial" w:eastAsia="Arial" w:hAnsi="Arial"/>
                <w:spacing w:val="-7"/>
              </w:rPr>
              <w:t xml:space="preserve"> </w:t>
            </w:r>
            <w:r w:rsidRPr="00443147">
              <w:rPr>
                <w:rFonts w:ascii="Arial" w:eastAsia="Arial" w:hAnsi="Arial"/>
              </w:rPr>
              <w:t>betul.</w:t>
            </w:r>
          </w:p>
        </w:tc>
        <w:tc>
          <w:tcPr>
            <w:tcW w:w="987" w:type="pct"/>
            <w:vMerge/>
          </w:tcPr>
          <w:p w14:paraId="72213ED3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1828E57F" w14:textId="77777777" w:rsidTr="00553961">
        <w:trPr>
          <w:trHeight w:val="1047"/>
        </w:trPr>
        <w:tc>
          <w:tcPr>
            <w:tcW w:w="147" w:type="pct"/>
            <w:vMerge/>
            <w:tcBorders>
              <w:right w:val="nil"/>
            </w:tcBorders>
          </w:tcPr>
          <w:p w14:paraId="7D450A97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/>
            <w:tcBorders>
              <w:left w:val="nil"/>
            </w:tcBorders>
          </w:tcPr>
          <w:p w14:paraId="5CB43C76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09807395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1FDEC025" w14:textId="27AA667E" w:rsidR="00553961" w:rsidRPr="00553961" w:rsidRDefault="00553961" w:rsidP="005539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553961">
              <w:rPr>
                <w:rFonts w:ascii="Arial" w:eastAsia="Arial" w:hAnsi="Arial"/>
              </w:rPr>
              <w:t>5</w:t>
            </w:r>
          </w:p>
        </w:tc>
        <w:tc>
          <w:tcPr>
            <w:tcW w:w="1118" w:type="pct"/>
          </w:tcPr>
          <w:p w14:paraId="3F7E1AF1" w14:textId="4F2ABA2D" w:rsidR="00553961" w:rsidRPr="00553961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553961">
              <w:rPr>
                <w:rFonts w:ascii="Arial" w:eastAsia="Arial" w:hAnsi="Arial"/>
              </w:rPr>
              <w:t>Mengguna, mengendali, melakar, membersih dan menyimpan peralatan, bahan sains dan spesimen yang digunakan dalam suatu aktiviti dengan kaedah yang betul, bersistematik dan berhemah.</w:t>
            </w:r>
          </w:p>
        </w:tc>
        <w:tc>
          <w:tcPr>
            <w:tcW w:w="987" w:type="pct"/>
            <w:vMerge/>
          </w:tcPr>
          <w:p w14:paraId="63DC5EAC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50EF094F" w14:textId="77777777" w:rsidTr="00553961">
        <w:trPr>
          <w:trHeight w:val="1047"/>
        </w:trPr>
        <w:tc>
          <w:tcPr>
            <w:tcW w:w="147" w:type="pct"/>
            <w:vMerge/>
            <w:tcBorders>
              <w:right w:val="nil"/>
            </w:tcBorders>
          </w:tcPr>
          <w:p w14:paraId="2D5BE16C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/>
            <w:tcBorders>
              <w:left w:val="nil"/>
            </w:tcBorders>
          </w:tcPr>
          <w:p w14:paraId="38E3B3F1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127AF7E0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1283FF41" w14:textId="35353859" w:rsidR="00553961" w:rsidRPr="00553961" w:rsidRDefault="00553961" w:rsidP="005539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553961">
              <w:rPr>
                <w:rFonts w:ascii="Arial" w:eastAsia="Arial" w:hAnsi="Arial"/>
              </w:rPr>
              <w:t>6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6CE420E6" w14:textId="55BF8CAA" w:rsidR="00553961" w:rsidRPr="00553961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553961">
              <w:rPr>
                <w:rFonts w:ascii="Arial" w:eastAsia="Arial" w:hAnsi="Arial"/>
              </w:rPr>
              <w:t>Mengguna, mengendali, melakar, membersih dan menyimpan peralatan, bahan sains dan spesimen yang digunakan dalam suatu aktiviti dengan kaedah yang betul, bersistematik, berhemah dan menjadi contoh kepada rakan lain.</w:t>
            </w:r>
          </w:p>
        </w:tc>
        <w:tc>
          <w:tcPr>
            <w:tcW w:w="987" w:type="pct"/>
            <w:vMerge/>
          </w:tcPr>
          <w:p w14:paraId="06CF11EB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593D8922" w14:textId="77777777" w:rsidR="00553961" w:rsidRDefault="005539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739"/>
        <w:gridCol w:w="1434"/>
        <w:gridCol w:w="3731"/>
        <w:gridCol w:w="2404"/>
      </w:tblGrid>
      <w:tr w:rsidR="00416B07" w:rsidRPr="00416B07" w14:paraId="204740E2" w14:textId="77777777" w:rsidTr="002D6B3D">
        <w:trPr>
          <w:trHeight w:val="189"/>
          <w:jc w:val="center"/>
        </w:trPr>
        <w:tc>
          <w:tcPr>
            <w:tcW w:w="2182" w:type="pct"/>
            <w:gridSpan w:val="2"/>
            <w:shd w:val="clear" w:color="auto" w:fill="8DB3E1"/>
          </w:tcPr>
          <w:p w14:paraId="425DAC8E" w14:textId="77777777" w:rsidR="00416B07" w:rsidRPr="00416B07" w:rsidRDefault="00416B07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TEMA:</w:t>
            </w:r>
            <w:r w:rsidRPr="00416B07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18" w:type="pct"/>
            <w:gridSpan w:val="3"/>
            <w:shd w:val="clear" w:color="auto" w:fill="8DB3E1"/>
          </w:tcPr>
          <w:p w14:paraId="1EB1A658" w14:textId="77777777" w:rsidR="00416B07" w:rsidRPr="00416B07" w:rsidRDefault="00416B07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UNIT : 2. PERATURAN BILIK SAINS</w:t>
            </w:r>
          </w:p>
        </w:tc>
      </w:tr>
      <w:tr w:rsidR="00944F4F" w:rsidRPr="00416B07" w14:paraId="59A68FEA" w14:textId="77777777" w:rsidTr="002D6B3D">
        <w:trPr>
          <w:trHeight w:val="79"/>
          <w:jc w:val="center"/>
        </w:trPr>
        <w:tc>
          <w:tcPr>
            <w:tcW w:w="790" w:type="pct"/>
            <w:vMerge w:val="restart"/>
            <w:shd w:val="clear" w:color="auto" w:fill="C5D9F0"/>
            <w:vAlign w:val="center"/>
          </w:tcPr>
          <w:p w14:paraId="6890D971" w14:textId="7C91F0CA" w:rsidR="00944F4F" w:rsidRPr="00416B07" w:rsidRDefault="002D6B3D" w:rsidP="00944F4F">
            <w:pPr>
              <w:widowControl w:val="0"/>
              <w:autoSpaceDE w:val="0"/>
              <w:autoSpaceDN w:val="0"/>
              <w:spacing w:before="213"/>
              <w:ind w:left="278" w:right="249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</w:t>
            </w:r>
            <w:r w:rsidR="00416B07" w:rsidRPr="00416B07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92" w:type="pct"/>
            <w:vMerge w:val="restart"/>
            <w:shd w:val="clear" w:color="auto" w:fill="C5D9F0"/>
            <w:vAlign w:val="center"/>
          </w:tcPr>
          <w:p w14:paraId="0920B10C" w14:textId="49CD636F" w:rsidR="00416B07" w:rsidRPr="00416B07" w:rsidRDefault="00416B07" w:rsidP="00416B0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5690CC98" w14:textId="3AD499E5" w:rsidR="00944F4F" w:rsidRPr="00416B07" w:rsidRDefault="00944F4F" w:rsidP="00416B0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923" w:type="pct"/>
            <w:gridSpan w:val="2"/>
            <w:shd w:val="clear" w:color="auto" w:fill="C5D9F0"/>
          </w:tcPr>
          <w:p w14:paraId="0C05D8C9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895" w:type="pct"/>
            <w:vMerge w:val="restart"/>
            <w:shd w:val="clear" w:color="auto" w:fill="C5D9F0"/>
          </w:tcPr>
          <w:p w14:paraId="575A4A45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3DE01C32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CATATAN</w:t>
            </w:r>
          </w:p>
        </w:tc>
      </w:tr>
      <w:tr w:rsidR="00944F4F" w:rsidRPr="00416B07" w14:paraId="0ABF14E8" w14:textId="77777777" w:rsidTr="002D6B3D">
        <w:trPr>
          <w:trHeight w:val="79"/>
          <w:jc w:val="center"/>
        </w:trPr>
        <w:tc>
          <w:tcPr>
            <w:tcW w:w="790" w:type="pct"/>
            <w:vMerge/>
            <w:tcBorders>
              <w:top w:val="nil"/>
            </w:tcBorders>
            <w:shd w:val="clear" w:color="auto" w:fill="C5D9F0"/>
          </w:tcPr>
          <w:p w14:paraId="65EBF77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  <w:shd w:val="clear" w:color="auto" w:fill="C5D9F0"/>
          </w:tcPr>
          <w:p w14:paraId="2881B34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  <w:shd w:val="clear" w:color="auto" w:fill="C5D9F0"/>
          </w:tcPr>
          <w:p w14:paraId="12C767DD" w14:textId="77777777" w:rsidR="00944F4F" w:rsidRPr="00416B07" w:rsidRDefault="00944F4F" w:rsidP="00416B07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389" w:type="pct"/>
            <w:shd w:val="clear" w:color="auto" w:fill="C5D9F0"/>
          </w:tcPr>
          <w:p w14:paraId="06E83E3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895" w:type="pct"/>
            <w:vMerge/>
            <w:tcBorders>
              <w:top w:val="nil"/>
            </w:tcBorders>
            <w:shd w:val="clear" w:color="auto" w:fill="C5D9F0"/>
          </w:tcPr>
          <w:p w14:paraId="16A6740F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7143EED2" w14:textId="77777777" w:rsidTr="002D6B3D">
        <w:trPr>
          <w:trHeight w:val="986"/>
          <w:jc w:val="center"/>
        </w:trPr>
        <w:tc>
          <w:tcPr>
            <w:tcW w:w="790" w:type="pct"/>
            <w:vMerge w:val="restart"/>
          </w:tcPr>
          <w:p w14:paraId="5F91B742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A5FF16A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10</w:t>
            </w:r>
          </w:p>
          <w:p w14:paraId="4DBD5C74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21.4.2025-25.4.2025</w:t>
            </w:r>
          </w:p>
          <w:p w14:paraId="7490AC2C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2A129C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218E9FB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11</w:t>
            </w:r>
          </w:p>
          <w:p w14:paraId="10D4E6AD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28.4.2025-2.5.2025</w:t>
            </w:r>
          </w:p>
          <w:p w14:paraId="52A23FEF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57B9070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060DFA5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12</w:t>
            </w:r>
          </w:p>
          <w:p w14:paraId="74305AE8" w14:textId="7F70974D" w:rsidR="002D6B3D" w:rsidRPr="002D6B3D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1392" w:type="pct"/>
            <w:vMerge w:val="restart"/>
          </w:tcPr>
          <w:p w14:paraId="7E1C60C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1B8AA4D" w14:textId="0D2608F4" w:rsidR="00944F4F" w:rsidRPr="00416B07" w:rsidRDefault="00416B07" w:rsidP="00944F4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2.1 Peraturan Bilik Sains</w:t>
            </w:r>
          </w:p>
          <w:p w14:paraId="446A0BE3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356DAFB" w14:textId="14BC5F15" w:rsidR="00944F4F" w:rsidRPr="00416B07" w:rsidRDefault="00944F4F" w:rsidP="00944F4F">
            <w:pPr>
              <w:widowControl w:val="0"/>
              <w:autoSpaceDE w:val="0"/>
              <w:autoSpaceDN w:val="0"/>
              <w:ind w:left="657" w:right="1315" w:hanging="552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 xml:space="preserve">2.1.1 </w:t>
            </w:r>
            <w:r w:rsidR="00BF43FE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</w:rPr>
              <w:t>Mematuhi peraturan bilik sains</w:t>
            </w:r>
          </w:p>
        </w:tc>
        <w:tc>
          <w:tcPr>
            <w:tcW w:w="534" w:type="pct"/>
          </w:tcPr>
          <w:p w14:paraId="261BAF0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F161282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5CD0C7D6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1</w:t>
            </w:r>
          </w:p>
        </w:tc>
        <w:tc>
          <w:tcPr>
            <w:tcW w:w="1389" w:type="pct"/>
            <w:vAlign w:val="center"/>
          </w:tcPr>
          <w:p w14:paraId="508F48F0" w14:textId="77777777" w:rsidR="00944F4F" w:rsidRPr="00416B07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Menyatakan salah satu peraturan bilik sains.</w:t>
            </w:r>
          </w:p>
        </w:tc>
        <w:tc>
          <w:tcPr>
            <w:tcW w:w="895" w:type="pct"/>
            <w:vMerge w:val="restart"/>
          </w:tcPr>
          <w:p w14:paraId="23EE041E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D20C012" w14:textId="4843807E" w:rsidR="00944F4F" w:rsidRPr="00416B07" w:rsidRDefault="00944F4F" w:rsidP="00944F4F">
            <w:pPr>
              <w:widowControl w:val="0"/>
              <w:tabs>
                <w:tab w:val="left" w:pos="1910"/>
              </w:tabs>
              <w:autoSpaceDE w:val="0"/>
              <w:autoSpaceDN w:val="0"/>
              <w:spacing w:before="1"/>
              <w:ind w:left="103" w:right="100"/>
              <w:jc w:val="both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Guru boleh membuat pentaksiran</w:t>
            </w:r>
            <w:r w:rsidR="009B00BD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  <w:spacing w:val="-1"/>
              </w:rPr>
              <w:t>melalui</w:t>
            </w:r>
          </w:p>
          <w:p w14:paraId="6C757630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103" w:right="98"/>
              <w:jc w:val="both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pemerhatian semasa murid menjalankan aktivti pembelajaran.</w:t>
            </w:r>
          </w:p>
        </w:tc>
      </w:tr>
      <w:tr w:rsidR="00944F4F" w:rsidRPr="00416B07" w14:paraId="7A423C31" w14:textId="77777777" w:rsidTr="002D6B3D">
        <w:trPr>
          <w:trHeight w:val="986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562DD0F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36B69C7A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169DBAC1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C124E1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</w:rPr>
            </w:pPr>
          </w:p>
          <w:p w14:paraId="25498E63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2</w:t>
            </w:r>
          </w:p>
        </w:tc>
        <w:tc>
          <w:tcPr>
            <w:tcW w:w="1389" w:type="pct"/>
          </w:tcPr>
          <w:p w14:paraId="11E825E3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77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Menyatakan lebih daripada satu peraturan bilik sains.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1202389B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735EFD8D" w14:textId="77777777" w:rsidTr="002D6B3D">
        <w:trPr>
          <w:trHeight w:val="831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5A0C123E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1C24CAD6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4A86465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</w:rPr>
            </w:pPr>
          </w:p>
          <w:p w14:paraId="1C444B59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3</w:t>
            </w:r>
          </w:p>
        </w:tc>
        <w:tc>
          <w:tcPr>
            <w:tcW w:w="1389" w:type="pct"/>
            <w:vAlign w:val="center"/>
          </w:tcPr>
          <w:p w14:paraId="030B5879" w14:textId="77777777" w:rsidR="00944F4F" w:rsidRPr="00416B07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Mengaplikasi salah satu peraturan bilik sains.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654DC3D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18425D28" w14:textId="77777777" w:rsidTr="002D6B3D">
        <w:trPr>
          <w:trHeight w:val="984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1E31F10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7CF8551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5DE5FC8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B156324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E893A56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4</w:t>
            </w:r>
          </w:p>
        </w:tc>
        <w:tc>
          <w:tcPr>
            <w:tcW w:w="1389" w:type="pct"/>
          </w:tcPr>
          <w:p w14:paraId="518FE269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7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Mengaplikasi lebih daripada satu peraturan bilik sains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17EDC8F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6A75FCA9" w14:textId="77777777" w:rsidTr="002D6B3D">
        <w:trPr>
          <w:trHeight w:val="984"/>
          <w:jc w:val="center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44FC8353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2646DF0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07E7855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</w:rPr>
            </w:pPr>
          </w:p>
          <w:p w14:paraId="57F1F925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5</w:t>
            </w:r>
          </w:p>
        </w:tc>
        <w:tc>
          <w:tcPr>
            <w:tcW w:w="1389" w:type="pct"/>
          </w:tcPr>
          <w:p w14:paraId="78EFEB49" w14:textId="77777777" w:rsidR="00944F4F" w:rsidRPr="00416B07" w:rsidRDefault="00944F4F" w:rsidP="009B00BD">
            <w:pPr>
              <w:widowControl w:val="0"/>
              <w:tabs>
                <w:tab w:val="left" w:pos="1192"/>
                <w:tab w:val="left" w:pos="2025"/>
                <w:tab w:val="left" w:pos="3200"/>
              </w:tabs>
              <w:autoSpaceDE w:val="0"/>
              <w:autoSpaceDN w:val="0"/>
              <w:spacing w:before="182"/>
              <w:ind w:right="102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Memberi</w:t>
            </w:r>
            <w:r w:rsidRPr="00416B07">
              <w:rPr>
                <w:rFonts w:ascii="Arial" w:eastAsia="Arial" w:hAnsi="Arial"/>
              </w:rPr>
              <w:tab/>
              <w:t>sebab</w:t>
            </w:r>
            <w:r w:rsidRPr="00416B07">
              <w:rPr>
                <w:rFonts w:ascii="Arial" w:eastAsia="Arial" w:hAnsi="Arial"/>
              </w:rPr>
              <w:tab/>
              <w:t>peraturan</w:t>
            </w:r>
            <w:r w:rsidRPr="00416B07">
              <w:rPr>
                <w:rFonts w:ascii="Arial" w:eastAsia="Arial" w:hAnsi="Arial"/>
              </w:rPr>
              <w:tab/>
            </w:r>
            <w:r w:rsidRPr="00416B07">
              <w:rPr>
                <w:rFonts w:ascii="Arial" w:eastAsia="Arial" w:hAnsi="Arial"/>
                <w:spacing w:val="-1"/>
              </w:rPr>
              <w:t xml:space="preserve">bilik </w:t>
            </w:r>
            <w:r w:rsidRPr="00416B07">
              <w:rPr>
                <w:rFonts w:ascii="Arial" w:eastAsia="Arial" w:hAnsi="Arial"/>
              </w:rPr>
              <w:t>sains perlu</w:t>
            </w:r>
            <w:r w:rsidRPr="00416B07">
              <w:rPr>
                <w:rFonts w:ascii="Arial" w:eastAsia="Arial" w:hAnsi="Arial"/>
                <w:spacing w:val="-1"/>
              </w:rPr>
              <w:t xml:space="preserve"> </w:t>
            </w:r>
            <w:r w:rsidRPr="00416B07">
              <w:rPr>
                <w:rFonts w:ascii="Arial" w:eastAsia="Arial" w:hAnsi="Arial"/>
              </w:rPr>
              <w:t>dipatuhi.</w:t>
            </w:r>
          </w:p>
        </w:tc>
        <w:tc>
          <w:tcPr>
            <w:tcW w:w="895" w:type="pct"/>
            <w:vMerge/>
            <w:tcBorders>
              <w:top w:val="nil"/>
              <w:bottom w:val="nil"/>
            </w:tcBorders>
          </w:tcPr>
          <w:p w14:paraId="27225079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3C17DF41" w14:textId="77777777" w:rsidTr="002D6B3D">
        <w:trPr>
          <w:trHeight w:val="1048"/>
          <w:jc w:val="center"/>
        </w:trPr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4B6ABCE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14:paraId="58DDDE21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29F8DA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E0913B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D45E5C3" w14:textId="77777777" w:rsidR="00944F4F" w:rsidRPr="00416B07" w:rsidRDefault="00944F4F" w:rsidP="00944F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416B07">
              <w:rPr>
                <w:rFonts w:ascii="Times New Roman" w:eastAsia="Arial" w:hAnsi="Arial"/>
              </w:rPr>
              <w:t>6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14:paraId="0D8C4FF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AE4A6A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Menjadi dalam sains.</w:t>
            </w:r>
            <w:r w:rsidRPr="00416B07">
              <w:rPr>
                <w:rFonts w:ascii="Arial" w:eastAsia="Arial" w:hAnsi="Arial"/>
              </w:rPr>
              <w:tab/>
              <w:t>contoh mematuhi kepada peraturan rakan bilik</w:t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</w:tcPr>
          <w:p w14:paraId="10DAFC9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F60B253" w14:textId="6BA5FD48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9F298FC" w14:textId="4AE3CFB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20A39278" w14:textId="583E43EB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49996A17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7E1804AB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6BD0248D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2FA69F2E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67C07000" w14:textId="5C95A3D6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73BB41E6" w14:textId="71DC09BD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216E9B29" w14:textId="77777777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6130850D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04"/>
        <w:gridCol w:w="2622"/>
        <w:gridCol w:w="1754"/>
        <w:gridCol w:w="2818"/>
        <w:gridCol w:w="3086"/>
      </w:tblGrid>
      <w:tr w:rsidR="001D1245" w:rsidRPr="009B00BD" w14:paraId="2480CCE9" w14:textId="77777777" w:rsidTr="001D1245">
        <w:trPr>
          <w:trHeight w:val="410"/>
        </w:trPr>
        <w:tc>
          <w:tcPr>
            <w:tcW w:w="2149" w:type="pct"/>
            <w:gridSpan w:val="3"/>
            <w:shd w:val="clear" w:color="auto" w:fill="8DB3E1"/>
            <w:vAlign w:val="center"/>
          </w:tcPr>
          <w:p w14:paraId="5CA6FBB1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TEMA:</w:t>
            </w:r>
            <w:r w:rsidRPr="009B00BD">
              <w:rPr>
                <w:rFonts w:ascii="Arial" w:eastAsia="Arial" w:hAnsi="Arial"/>
              </w:rPr>
              <w:t xml:space="preserve"> </w:t>
            </w:r>
            <w:r w:rsidRPr="009B00BD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851" w:type="pct"/>
            <w:gridSpan w:val="3"/>
            <w:shd w:val="clear" w:color="auto" w:fill="8DB3E1"/>
            <w:vAlign w:val="center"/>
          </w:tcPr>
          <w:p w14:paraId="708474C6" w14:textId="5F47B2E6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6A1561" w:rsidRPr="009B00BD" w14:paraId="0D5B613E" w14:textId="77777777" w:rsidTr="001D1245">
        <w:trPr>
          <w:trHeight w:val="54"/>
        </w:trPr>
        <w:tc>
          <w:tcPr>
            <w:tcW w:w="948" w:type="pct"/>
            <w:vMerge w:val="restart"/>
            <w:shd w:val="clear" w:color="auto" w:fill="C5D9F0"/>
          </w:tcPr>
          <w:p w14:paraId="7C41DF95" w14:textId="2897DD07" w:rsidR="006A1561" w:rsidRPr="009B00BD" w:rsidRDefault="001D1245" w:rsidP="00A01009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9B00BD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01" w:type="pct"/>
            <w:gridSpan w:val="2"/>
            <w:vMerge w:val="restart"/>
            <w:shd w:val="clear" w:color="auto" w:fill="C5D9F0"/>
          </w:tcPr>
          <w:p w14:paraId="062B4846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55888B60" w14:textId="0B121EB5" w:rsidR="009B00BD" w:rsidRDefault="009B00BD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458063B2" w14:textId="21585A2F" w:rsidR="006A1561" w:rsidRPr="009B00BD" w:rsidRDefault="006A1561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02" w:type="pct"/>
            <w:gridSpan w:val="2"/>
            <w:shd w:val="clear" w:color="auto" w:fill="C5D9F0"/>
          </w:tcPr>
          <w:p w14:paraId="697D7B54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84"/>
              <w:ind w:left="136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0DF1334A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9495554" w14:textId="77777777" w:rsidR="006A1561" w:rsidRPr="009B00BD" w:rsidRDefault="006A1561" w:rsidP="00A01009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CATATAN</w:t>
            </w:r>
          </w:p>
        </w:tc>
      </w:tr>
      <w:tr w:rsidR="006A1561" w:rsidRPr="009B00BD" w14:paraId="0518E2BA" w14:textId="77777777" w:rsidTr="00A01009">
        <w:trPr>
          <w:trHeight w:val="506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05AE4664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</w:tcBorders>
            <w:shd w:val="clear" w:color="auto" w:fill="C5D9F0"/>
          </w:tcPr>
          <w:p w14:paraId="09CF2D05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shd w:val="clear" w:color="auto" w:fill="C5D9F0"/>
          </w:tcPr>
          <w:p w14:paraId="6BFEBF41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48" w:lineRule="exact"/>
              <w:ind w:left="95" w:right="78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TAHAP</w:t>
            </w:r>
          </w:p>
          <w:p w14:paraId="26FC016C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38" w:lineRule="exact"/>
              <w:ind w:left="95" w:right="83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049" w:type="pct"/>
            <w:shd w:val="clear" w:color="auto" w:fill="C5D9F0"/>
          </w:tcPr>
          <w:p w14:paraId="2CCF59C9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29B44DC9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66ECB652" w14:textId="77777777" w:rsidTr="008A2578">
        <w:trPr>
          <w:trHeight w:val="1116"/>
        </w:trPr>
        <w:tc>
          <w:tcPr>
            <w:tcW w:w="948" w:type="pct"/>
            <w:vMerge w:val="restart"/>
          </w:tcPr>
          <w:p w14:paraId="2687D586" w14:textId="77777777" w:rsidR="001D1245" w:rsidRDefault="001D1245" w:rsidP="001D1245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</w:p>
          <w:p w14:paraId="246F449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BA6832F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06C6D0E8" w14:textId="77777777" w:rsidR="00A63125" w:rsidRPr="00604F6A" w:rsidRDefault="00A63125" w:rsidP="00A63125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4914F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2B5586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0B071614" w14:textId="77777777" w:rsidR="00A63125" w:rsidRPr="00604F6A" w:rsidRDefault="00A63125" w:rsidP="00A63125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E6C307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619756EB" w14:textId="14D49B25" w:rsidR="001D1245" w:rsidRPr="009B00BD" w:rsidRDefault="00A63125" w:rsidP="00A63125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1201" w:type="pct"/>
            <w:gridSpan w:val="2"/>
            <w:vMerge w:val="restart"/>
            <w:tcBorders>
              <w:bottom w:val="single" w:sz="4" w:space="0" w:color="000000"/>
            </w:tcBorders>
          </w:tcPr>
          <w:p w14:paraId="4545C443" w14:textId="77777777" w:rsidR="001D1245" w:rsidRPr="009B00BD" w:rsidRDefault="001D1245" w:rsidP="0017354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70989DD" w14:textId="77777777" w:rsidR="001D1245" w:rsidRPr="0017354E" w:rsidRDefault="001D1245" w:rsidP="001D124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17354E">
              <w:rPr>
                <w:rFonts w:ascii="Arial" w:eastAsia="Arial" w:hAnsi="Arial"/>
                <w:b/>
                <w:bCs/>
              </w:rPr>
              <w:t>3.1</w:t>
            </w:r>
            <w:r w:rsidRPr="0017354E">
              <w:rPr>
                <w:rFonts w:ascii="Arial" w:eastAsia="Arial" w:hAnsi="Arial"/>
                <w:b/>
                <w:bCs/>
              </w:rPr>
              <w:tab/>
              <w:t>Benda hidup dan benda</w:t>
            </w:r>
          </w:p>
          <w:p w14:paraId="6F5687A5" w14:textId="77777777" w:rsidR="001D1245" w:rsidRPr="009B00BD" w:rsidRDefault="001D1245" w:rsidP="009B00B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b/>
                <w:bCs/>
              </w:rPr>
              <w:t xml:space="preserve">             bukan hidup</w:t>
            </w:r>
          </w:p>
          <w:p w14:paraId="26D069E1" w14:textId="549C8692" w:rsidR="001D1245" w:rsidRPr="0017354E" w:rsidRDefault="001D1245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42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spacing w:val="-2"/>
              </w:rPr>
              <w:t>Membanding</w:t>
            </w:r>
            <w:r w:rsidRPr="0017354E">
              <w:rPr>
                <w:rFonts w:ascii="Arial" w:eastAsia="Arial" w:hAnsi="Arial"/>
                <w:spacing w:val="-2"/>
              </w:rPr>
              <w:tab/>
              <w:t xml:space="preserve"> </w:t>
            </w:r>
            <w:r w:rsidRPr="0017354E">
              <w:rPr>
                <w:rFonts w:ascii="Arial" w:eastAsia="Arial" w:hAnsi="Arial"/>
              </w:rPr>
              <w:t xml:space="preserve">dan membezakan benda hidup dan benda bukan </w:t>
            </w:r>
            <w:r w:rsidRPr="0017354E">
              <w:rPr>
                <w:rFonts w:ascii="Arial" w:eastAsia="Arial" w:hAnsi="Arial"/>
                <w:spacing w:val="-1"/>
              </w:rPr>
              <w:t xml:space="preserve">hidup </w:t>
            </w:r>
            <w:r w:rsidRPr="0017354E">
              <w:rPr>
                <w:rFonts w:ascii="Arial" w:eastAsia="Arial" w:hAnsi="Arial"/>
              </w:rPr>
              <w:t>berdasarkan ciri-ciri</w:t>
            </w:r>
            <w:r w:rsidRPr="0017354E">
              <w:rPr>
                <w:rFonts w:ascii="Arial" w:eastAsia="Arial" w:hAnsi="Arial"/>
                <w:spacing w:val="-5"/>
              </w:rPr>
              <w:t xml:space="preserve"> </w:t>
            </w:r>
            <w:r w:rsidRPr="0017354E">
              <w:rPr>
                <w:rFonts w:ascii="Arial" w:eastAsia="Arial" w:hAnsi="Arial"/>
              </w:rPr>
              <w:t>berikut:</w:t>
            </w:r>
          </w:p>
          <w:p w14:paraId="247A9CBB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1" w:lineRule="exact"/>
              <w:ind w:hanging="554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bernafas;</w:t>
            </w:r>
          </w:p>
          <w:p w14:paraId="0EDB758F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  <w:tab w:val="left" w:pos="2324"/>
                <w:tab w:val="left" w:pos="2825"/>
              </w:tabs>
              <w:autoSpaceDE w:val="0"/>
              <w:autoSpaceDN w:val="0"/>
              <w:spacing w:before="2"/>
              <w:ind w:right="94" w:hanging="60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memerlukan</w:t>
            </w:r>
            <w:r w:rsidRPr="009B00BD">
              <w:rPr>
                <w:rFonts w:ascii="Arial" w:eastAsia="Arial" w:hAnsi="Arial"/>
              </w:rPr>
              <w:tab/>
              <w:t>air</w:t>
            </w:r>
            <w:r w:rsidRPr="009B00BD">
              <w:rPr>
                <w:rFonts w:ascii="Arial" w:eastAsia="Arial" w:hAnsi="Arial"/>
              </w:rPr>
              <w:tab/>
              <w:t>dan makanan;</w:t>
            </w:r>
          </w:p>
          <w:p w14:paraId="1439B2F3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53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bergerak;</w:t>
            </w:r>
          </w:p>
          <w:p w14:paraId="0492D4C2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6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membesar;</w:t>
            </w:r>
            <w:r w:rsidRPr="009B00BD">
              <w:rPr>
                <w:rFonts w:ascii="Arial" w:eastAsia="Arial" w:hAnsi="Arial"/>
                <w:spacing w:val="-2"/>
              </w:rPr>
              <w:t xml:space="preserve"> </w:t>
            </w:r>
            <w:r w:rsidRPr="009B00BD">
              <w:rPr>
                <w:rFonts w:ascii="Arial" w:eastAsia="Arial" w:hAnsi="Arial"/>
              </w:rPr>
              <w:t>dan</w:t>
            </w:r>
          </w:p>
          <w:p w14:paraId="0FF8C25A" w14:textId="77777777" w:rsidR="001D1245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17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membiak.</w:t>
            </w:r>
          </w:p>
          <w:p w14:paraId="5544A470" w14:textId="77777777" w:rsidR="001D1245" w:rsidRDefault="001D1245" w:rsidP="0017354E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left="856"/>
              <w:jc w:val="right"/>
              <w:rPr>
                <w:rFonts w:ascii="Arial" w:eastAsia="Arial" w:hAnsi="Arial"/>
              </w:rPr>
            </w:pPr>
          </w:p>
          <w:p w14:paraId="39ED3A84" w14:textId="5CEAB4B1" w:rsidR="001D1245" w:rsidRPr="0017354E" w:rsidRDefault="001D1245">
            <w:pPr>
              <w:pStyle w:val="ListParagraph"/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</w:rPr>
              <w:t xml:space="preserve">Membuat urutan contoh- </w:t>
            </w:r>
          </w:p>
          <w:p w14:paraId="25417B2F" w14:textId="6E11BF85" w:rsidR="001D1245" w:rsidRPr="0017354E" w:rsidRDefault="001D1245" w:rsidP="0017354E">
            <w:pPr>
              <w:pStyle w:val="ListParagraph"/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</w:rPr>
              <w:t>contoh benda hidup mengikut saiz.</w:t>
            </w:r>
          </w:p>
        </w:tc>
        <w:tc>
          <w:tcPr>
            <w:tcW w:w="653" w:type="pct"/>
            <w:tcBorders>
              <w:bottom w:val="single" w:sz="4" w:space="0" w:color="000000"/>
            </w:tcBorders>
            <w:vAlign w:val="center"/>
          </w:tcPr>
          <w:p w14:paraId="5C1F8048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F892B9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1</w:t>
            </w:r>
          </w:p>
        </w:tc>
        <w:tc>
          <w:tcPr>
            <w:tcW w:w="1049" w:type="pct"/>
            <w:tcBorders>
              <w:bottom w:val="single" w:sz="4" w:space="0" w:color="000000"/>
            </w:tcBorders>
            <w:vAlign w:val="center"/>
          </w:tcPr>
          <w:p w14:paraId="501DDA0C" w14:textId="70EAC116" w:rsidR="001D1245" w:rsidRPr="009B00BD" w:rsidRDefault="001D1245" w:rsidP="0017354E">
            <w:pPr>
              <w:widowControl w:val="0"/>
              <w:tabs>
                <w:tab w:val="left" w:pos="1634"/>
                <w:tab w:val="left" w:pos="2618"/>
              </w:tabs>
              <w:autoSpaceDE w:val="0"/>
              <w:autoSpaceDN w:val="0"/>
              <w:spacing w:before="1"/>
              <w:ind w:right="84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Menyatakan</w:t>
            </w:r>
            <w:r w:rsidRPr="009B00BD">
              <w:rPr>
                <w:rFonts w:ascii="Arial" w:eastAsia="Arial" w:hAnsi="Arial"/>
              </w:rPr>
              <w:tab/>
              <w:t>conto</w:t>
            </w:r>
            <w:r>
              <w:rPr>
                <w:rFonts w:ascii="Arial" w:eastAsia="Arial" w:hAnsi="Arial"/>
              </w:rPr>
              <w:t xml:space="preserve">h </w:t>
            </w:r>
            <w:r w:rsidRPr="009B00BD">
              <w:rPr>
                <w:rFonts w:ascii="Arial" w:eastAsia="Arial" w:hAnsi="Arial"/>
                <w:spacing w:val="-1"/>
              </w:rPr>
              <w:t xml:space="preserve">benda </w:t>
            </w:r>
            <w:r w:rsidRPr="009B00BD">
              <w:rPr>
                <w:rFonts w:ascii="Arial" w:eastAsia="Arial" w:hAnsi="Arial"/>
              </w:rPr>
              <w:t>hidup dan benda bukan</w:t>
            </w:r>
            <w:r w:rsidRPr="009B00BD">
              <w:rPr>
                <w:rFonts w:ascii="Arial" w:eastAsia="Arial" w:hAnsi="Arial"/>
                <w:spacing w:val="-10"/>
              </w:rPr>
              <w:t xml:space="preserve"> </w:t>
            </w:r>
            <w:r w:rsidRPr="009B00BD">
              <w:rPr>
                <w:rFonts w:ascii="Arial" w:eastAsia="Arial" w:hAnsi="Arial"/>
              </w:rPr>
              <w:t>hidup.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2442CC1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B4327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ind w:left="118"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Guru membawa murid ke luar kelas untuk melihat kawasan sekitar sekolah dan mengecam benda- benda yang di temui mereka.</w:t>
            </w:r>
          </w:p>
          <w:p w14:paraId="2C6BF1A2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4218BC0" w14:textId="77777777" w:rsidR="001D1245" w:rsidRPr="009B00BD" w:rsidRDefault="001D1245" w:rsidP="00A01009">
            <w:pPr>
              <w:widowControl w:val="0"/>
              <w:tabs>
                <w:tab w:val="left" w:pos="1687"/>
              </w:tabs>
              <w:autoSpaceDE w:val="0"/>
              <w:autoSpaceDN w:val="0"/>
              <w:spacing w:before="1"/>
              <w:ind w:left="118" w:right="83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Murid berbincang sehingga membuat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kesimpulan </w:t>
            </w:r>
            <w:r w:rsidRPr="009B00BD">
              <w:rPr>
                <w:rFonts w:ascii="Arial" w:eastAsia="Arial" w:hAnsi="Arial"/>
              </w:rPr>
              <w:t>bahawa manusia, haiwan dan tumbuhan adalah benda</w:t>
            </w:r>
            <w:r w:rsidRPr="009B00BD">
              <w:rPr>
                <w:rFonts w:ascii="Arial" w:eastAsia="Arial" w:hAnsi="Arial"/>
                <w:spacing w:val="-1"/>
              </w:rPr>
              <w:t xml:space="preserve"> </w:t>
            </w:r>
            <w:r w:rsidRPr="009B00BD">
              <w:rPr>
                <w:rFonts w:ascii="Arial" w:eastAsia="Arial" w:hAnsi="Arial"/>
              </w:rPr>
              <w:t>hidup.</w:t>
            </w:r>
          </w:p>
          <w:p w14:paraId="55FB0B8E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AF73961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Nota</w:t>
            </w:r>
            <w:r w:rsidRPr="009B00BD">
              <w:rPr>
                <w:rFonts w:ascii="Arial" w:eastAsia="Arial" w:hAnsi="Arial"/>
                <w:spacing w:val="61"/>
              </w:rPr>
              <w:t xml:space="preserve"> </w:t>
            </w:r>
            <w:r w:rsidRPr="009B00BD">
              <w:rPr>
                <w:rFonts w:ascii="Arial" w:eastAsia="Arial" w:hAnsi="Arial"/>
              </w:rPr>
              <w:t>:</w:t>
            </w:r>
          </w:p>
          <w:p w14:paraId="1960FC35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118"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Terdapat benda bukan hidup yang mempunyai ciri benda hidup.</w:t>
            </w:r>
          </w:p>
          <w:p w14:paraId="38B8390C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Contoh:</w:t>
            </w:r>
          </w:p>
          <w:p w14:paraId="0E715941" w14:textId="77777777" w:rsidR="001D1245" w:rsidRPr="009B00BD" w:rsidRDefault="001D1245">
            <w:pPr>
              <w:widowControl w:val="0"/>
              <w:numPr>
                <w:ilvl w:val="0"/>
                <w:numId w:val="2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before="1"/>
              <w:ind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objek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yang </w:t>
            </w:r>
            <w:r w:rsidRPr="009B00BD">
              <w:rPr>
                <w:rFonts w:ascii="Arial" w:eastAsia="Arial" w:hAnsi="Arial"/>
              </w:rPr>
              <w:t>bergerak seperti kipas dan kereta; dan</w:t>
            </w:r>
          </w:p>
          <w:p w14:paraId="2D79C890" w14:textId="77777777" w:rsidR="001D1245" w:rsidRPr="009B00BD" w:rsidRDefault="001D1245">
            <w:pPr>
              <w:widowControl w:val="0"/>
              <w:numPr>
                <w:ilvl w:val="0"/>
                <w:numId w:val="2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objek</w:t>
            </w:r>
            <w:r w:rsidRPr="009B00BD">
              <w:rPr>
                <w:rFonts w:ascii="Arial" w:eastAsia="Arial" w:hAnsi="Arial"/>
              </w:rPr>
              <w:tab/>
              <w:t>yang</w:t>
            </w:r>
          </w:p>
          <w:p w14:paraId="34100DC3" w14:textId="77777777" w:rsidR="001D1245" w:rsidRPr="009B00BD" w:rsidRDefault="001D1245" w:rsidP="00A01009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left="838" w:right="85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membesar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seperti </w:t>
            </w:r>
            <w:r w:rsidRPr="009B00BD">
              <w:rPr>
                <w:rFonts w:ascii="Arial" w:eastAsia="Arial" w:hAnsi="Arial"/>
              </w:rPr>
              <w:t>belon yang</w:t>
            </w:r>
            <w:r w:rsidRPr="009B00BD">
              <w:rPr>
                <w:rFonts w:ascii="Arial" w:eastAsia="Arial" w:hAnsi="Arial"/>
                <w:spacing w:val="-2"/>
              </w:rPr>
              <w:t xml:space="preserve"> </w:t>
            </w:r>
            <w:r w:rsidRPr="009B00BD">
              <w:rPr>
                <w:rFonts w:ascii="Arial" w:eastAsia="Arial" w:hAnsi="Arial"/>
              </w:rPr>
              <w:t>ditiup.</w:t>
            </w:r>
          </w:p>
        </w:tc>
      </w:tr>
      <w:tr w:rsidR="001D1245" w:rsidRPr="009B00BD" w14:paraId="3A57E3E0" w14:textId="77777777" w:rsidTr="008A2578">
        <w:trPr>
          <w:trHeight w:val="1103"/>
        </w:trPr>
        <w:tc>
          <w:tcPr>
            <w:tcW w:w="948" w:type="pct"/>
            <w:vMerge/>
          </w:tcPr>
          <w:p w14:paraId="0CA6F796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2D39B6D6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A27ECD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8B49C77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2</w:t>
            </w:r>
          </w:p>
        </w:tc>
        <w:tc>
          <w:tcPr>
            <w:tcW w:w="1049" w:type="pct"/>
            <w:vAlign w:val="center"/>
          </w:tcPr>
          <w:p w14:paraId="0FC885A7" w14:textId="77777777" w:rsidR="001D1245" w:rsidRPr="009B00BD" w:rsidRDefault="001D1245" w:rsidP="001D124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Membanding beza benda hidup dan benda bukan hidup.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ABC06A7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50415FC5" w14:textId="77777777" w:rsidTr="008A2578">
        <w:trPr>
          <w:trHeight w:val="1275"/>
        </w:trPr>
        <w:tc>
          <w:tcPr>
            <w:tcW w:w="948" w:type="pct"/>
            <w:vMerge/>
          </w:tcPr>
          <w:p w14:paraId="6A2A8F28" w14:textId="77777777" w:rsidR="001D1245" w:rsidRPr="009B00BD" w:rsidRDefault="001D1245" w:rsidP="001D124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35CFC3E0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7E9A25BD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AA6BACB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3</w:t>
            </w:r>
          </w:p>
        </w:tc>
        <w:tc>
          <w:tcPr>
            <w:tcW w:w="1049" w:type="pct"/>
            <w:vAlign w:val="center"/>
          </w:tcPr>
          <w:p w14:paraId="14FF3171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Memerihalkan keperluan asas benda hidup bagi manusia, haiwan dan tumbuhan.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188209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7B816C35" w14:textId="77777777" w:rsidTr="001D1245">
        <w:trPr>
          <w:trHeight w:val="1322"/>
        </w:trPr>
        <w:tc>
          <w:tcPr>
            <w:tcW w:w="948" w:type="pct"/>
            <w:vMerge/>
          </w:tcPr>
          <w:p w14:paraId="6DAF4351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bottom w:val="nil"/>
            </w:tcBorders>
          </w:tcPr>
          <w:p w14:paraId="2E51C6D3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2454C6B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7916E74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4</w:t>
            </w:r>
          </w:p>
        </w:tc>
        <w:tc>
          <w:tcPr>
            <w:tcW w:w="1049" w:type="pct"/>
            <w:vAlign w:val="center"/>
          </w:tcPr>
          <w:p w14:paraId="4FB7A57F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2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Membuat urutan contoh-contoh benda hidup yang diberikan berdasarkan saiz.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354E927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4F9A0B10" w14:textId="77777777" w:rsidTr="00104B60">
        <w:trPr>
          <w:trHeight w:val="1767"/>
        </w:trPr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27F36694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3FB307E5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</w:tcPr>
          <w:p w14:paraId="5242A4A5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61B34094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34C16A86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5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2344F5A0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Menaakul mengapa makanan, air, udara dan tempat perlindungan adalah penting kepada manusia dan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278FB832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04B60" w:rsidRPr="009B00BD" w14:paraId="5E1F28AA" w14:textId="77777777" w:rsidTr="00104B60">
        <w:trPr>
          <w:trHeight w:val="5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300F12" w14:textId="77777777" w:rsidR="00104B60" w:rsidRPr="009711FF" w:rsidRDefault="00104B60" w:rsidP="00104B60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682492C3" w14:textId="79BEEED1" w:rsidR="00104B60" w:rsidRPr="009B00BD" w:rsidRDefault="00104B60" w:rsidP="00104B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4E3B1D21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5546EF1F" w14:textId="1D6D2C7A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004FF541" w14:textId="1680632E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5669A7C3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0A64F3E3" w14:textId="5DED0F59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1EFB67F2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4169"/>
        <w:gridCol w:w="475"/>
        <w:gridCol w:w="3728"/>
        <w:gridCol w:w="2568"/>
      </w:tblGrid>
      <w:tr w:rsidR="008A2578" w:rsidRPr="008A2578" w14:paraId="5F6F4AA5" w14:textId="77777777" w:rsidTr="008A2578">
        <w:trPr>
          <w:trHeight w:val="530"/>
        </w:trPr>
        <w:tc>
          <w:tcPr>
            <w:tcW w:w="2479" w:type="pct"/>
            <w:gridSpan w:val="2"/>
            <w:shd w:val="clear" w:color="auto" w:fill="8DB3E2"/>
            <w:vAlign w:val="center"/>
          </w:tcPr>
          <w:p w14:paraId="487977BA" w14:textId="0A59398F" w:rsidR="008A2578" w:rsidRPr="008A2578" w:rsidRDefault="008A2578" w:rsidP="008A2578">
            <w:pPr>
              <w:widowControl w:val="0"/>
              <w:autoSpaceDE w:val="0"/>
              <w:autoSpaceDN w:val="0"/>
              <w:spacing w:before="74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TEMA:</w:t>
            </w:r>
            <w:r w:rsidRPr="008A2578">
              <w:rPr>
                <w:rFonts w:ascii="Arial" w:eastAsia="Arial" w:hAnsi="Arial"/>
              </w:rPr>
              <w:t xml:space="preserve"> </w:t>
            </w:r>
            <w:r w:rsidRPr="008A2578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521" w:type="pct"/>
            <w:gridSpan w:val="3"/>
            <w:shd w:val="clear" w:color="auto" w:fill="8DB3E2"/>
            <w:vAlign w:val="center"/>
          </w:tcPr>
          <w:p w14:paraId="76F2E605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256BEE" w:rsidRPr="008A2578" w14:paraId="65670283" w14:textId="77777777" w:rsidTr="008A2578">
        <w:trPr>
          <w:trHeight w:val="54"/>
        </w:trPr>
        <w:tc>
          <w:tcPr>
            <w:tcW w:w="927" w:type="pct"/>
            <w:vMerge w:val="restart"/>
            <w:shd w:val="clear" w:color="auto" w:fill="C5D9F0"/>
          </w:tcPr>
          <w:p w14:paraId="4B8F8D75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5D32A276" w14:textId="66178427" w:rsidR="00256BEE" w:rsidRPr="008A2578" w:rsidRDefault="008A2578" w:rsidP="00256BEE">
            <w:pPr>
              <w:widowControl w:val="0"/>
              <w:autoSpaceDE w:val="0"/>
              <w:autoSpaceDN w:val="0"/>
              <w:ind w:left="561" w:right="533" w:firstLine="105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52" w:type="pct"/>
            <w:vMerge w:val="restart"/>
            <w:shd w:val="clear" w:color="auto" w:fill="C5D9F0"/>
          </w:tcPr>
          <w:p w14:paraId="5F2944DD" w14:textId="77777777" w:rsidR="008A2578" w:rsidRPr="008A2578" w:rsidRDefault="008A2578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STANDARD KANDUNGAN/</w:t>
            </w:r>
          </w:p>
          <w:p w14:paraId="6A09C894" w14:textId="380CD3E2" w:rsidR="00256BEE" w:rsidRPr="008A2578" w:rsidRDefault="00256BEE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Arial" w:hAnsi="Arial"/>
              </w:rPr>
            </w:pPr>
            <w:r w:rsidRPr="008A2578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565" w:type="pct"/>
            <w:gridSpan w:val="2"/>
            <w:shd w:val="clear" w:color="auto" w:fill="C5D9F0"/>
          </w:tcPr>
          <w:p w14:paraId="1460C796" w14:textId="10CBE3AE" w:rsidR="00256BEE" w:rsidRPr="008A2578" w:rsidRDefault="008A2578" w:rsidP="00032A7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         </w:t>
            </w:r>
            <w:r w:rsidR="00256BEE" w:rsidRPr="008A2578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56" w:type="pct"/>
            <w:vMerge w:val="restart"/>
            <w:shd w:val="clear" w:color="auto" w:fill="C5D9F0"/>
          </w:tcPr>
          <w:p w14:paraId="5FD57598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1B0D3996" w14:textId="77777777" w:rsidR="00256BEE" w:rsidRPr="008A2578" w:rsidRDefault="00256BEE" w:rsidP="00256BEE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8A2578" w14:paraId="0D871D63" w14:textId="77777777" w:rsidTr="008A2578">
        <w:trPr>
          <w:trHeight w:val="79"/>
        </w:trPr>
        <w:tc>
          <w:tcPr>
            <w:tcW w:w="927" w:type="pct"/>
            <w:vMerge/>
            <w:tcBorders>
              <w:top w:val="nil"/>
            </w:tcBorders>
            <w:shd w:val="clear" w:color="auto" w:fill="C5D9F0"/>
          </w:tcPr>
          <w:p w14:paraId="3BD83F52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52" w:type="pct"/>
            <w:vMerge/>
            <w:tcBorders>
              <w:top w:val="nil"/>
            </w:tcBorders>
            <w:shd w:val="clear" w:color="auto" w:fill="C5D9F0"/>
          </w:tcPr>
          <w:p w14:paraId="7201FD8F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77" w:type="pct"/>
            <w:shd w:val="clear" w:color="auto" w:fill="C5D9F0"/>
          </w:tcPr>
          <w:p w14:paraId="51694FCF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7" w:line="250" w:lineRule="atLeast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TP</w:t>
            </w:r>
          </w:p>
        </w:tc>
        <w:tc>
          <w:tcPr>
            <w:tcW w:w="1388" w:type="pct"/>
            <w:shd w:val="clear" w:color="auto" w:fill="C5D9F0"/>
          </w:tcPr>
          <w:p w14:paraId="50279197" w14:textId="77777777" w:rsidR="00256BEE" w:rsidRPr="008A2578" w:rsidRDefault="00256BEE" w:rsidP="00615A8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56" w:type="pct"/>
            <w:vMerge/>
            <w:tcBorders>
              <w:top w:val="nil"/>
            </w:tcBorders>
            <w:shd w:val="clear" w:color="auto" w:fill="C5D9F0"/>
          </w:tcPr>
          <w:p w14:paraId="19091C15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8A2578" w:rsidRPr="008A2578" w14:paraId="710C8CC0" w14:textId="77777777" w:rsidTr="008A2578">
        <w:trPr>
          <w:trHeight w:val="2601"/>
        </w:trPr>
        <w:tc>
          <w:tcPr>
            <w:tcW w:w="927" w:type="pct"/>
            <w:vMerge w:val="restart"/>
            <w:tcBorders>
              <w:bottom w:val="single" w:sz="4" w:space="0" w:color="000000"/>
            </w:tcBorders>
          </w:tcPr>
          <w:p w14:paraId="3FAF8C2B" w14:textId="77777777" w:rsidR="008A2578" w:rsidRPr="008A2578" w:rsidRDefault="008A2578" w:rsidP="008A2578">
            <w:pPr>
              <w:widowControl w:val="0"/>
              <w:autoSpaceDE w:val="0"/>
              <w:autoSpaceDN w:val="0"/>
              <w:ind w:left="126" w:right="351"/>
              <w:jc w:val="center"/>
              <w:rPr>
                <w:rFonts w:ascii="Arial" w:eastAsia="Arial" w:hAnsi="Arial"/>
              </w:rPr>
            </w:pPr>
          </w:p>
          <w:p w14:paraId="112C562F" w14:textId="77777777" w:rsidR="00104B60" w:rsidRDefault="00104B60" w:rsidP="008A2578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  <w:p w14:paraId="62FC415D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16</w:t>
            </w:r>
          </w:p>
          <w:p w14:paraId="02646AF9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10.6.2025-13.6.2025</w:t>
            </w:r>
          </w:p>
          <w:p w14:paraId="6168924B" w14:textId="77777777" w:rsidR="00A63125" w:rsidRPr="00604F6A" w:rsidRDefault="00A63125" w:rsidP="00A63125">
            <w:pPr>
              <w:spacing w:after="200" w:line="276" w:lineRule="auto"/>
              <w:rPr>
                <w:b/>
                <w:sz w:val="22"/>
                <w:szCs w:val="22"/>
                <w:lang w:val="ms-MY"/>
              </w:rPr>
            </w:pPr>
          </w:p>
          <w:p w14:paraId="03C13E2A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17</w:t>
            </w:r>
          </w:p>
          <w:p w14:paraId="1B0DEA4C" w14:textId="277A7F7E" w:rsidR="008A2578" w:rsidRPr="008A2578" w:rsidRDefault="00A63125" w:rsidP="00A63125">
            <w:pPr>
              <w:widowControl w:val="0"/>
              <w:autoSpaceDE w:val="0"/>
              <w:autoSpaceDN w:val="0"/>
              <w:ind w:left="126" w:right="351"/>
              <w:jc w:val="center"/>
              <w:rPr>
                <w:rFonts w:ascii="Arial" w:eastAsia="Arial" w:hAnsi="Arial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1552" w:type="pct"/>
            <w:vMerge w:val="restart"/>
            <w:tcBorders>
              <w:bottom w:val="single" w:sz="4" w:space="0" w:color="000000"/>
            </w:tcBorders>
          </w:tcPr>
          <w:p w14:paraId="7FE230AF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962303F" w14:textId="77777777" w:rsidR="008A2578" w:rsidRPr="008A2578" w:rsidRDefault="008A2578" w:rsidP="008A2578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</w:rPr>
            </w:pPr>
          </w:p>
          <w:p w14:paraId="61D51602" w14:textId="2B3B4A4F" w:rsidR="008A2578" w:rsidRDefault="008A2578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8A2578">
              <w:rPr>
                <w:rFonts w:ascii="Arial" w:eastAsia="Arial" w:hAnsi="Arial"/>
                <w:b/>
                <w:bCs/>
              </w:rPr>
              <w:t>Keperluan asas benda hidup</w:t>
            </w:r>
          </w:p>
          <w:p w14:paraId="7DA756F6" w14:textId="77777777" w:rsidR="00615A80" w:rsidRPr="008A2578" w:rsidRDefault="00615A80" w:rsidP="00615A80">
            <w:pPr>
              <w:pStyle w:val="ListParagraph"/>
              <w:widowControl w:val="0"/>
              <w:autoSpaceDE w:val="0"/>
              <w:autoSpaceDN w:val="0"/>
              <w:ind w:left="444"/>
              <w:rPr>
                <w:rFonts w:ascii="Arial" w:eastAsia="Arial" w:hAnsi="Arial"/>
                <w:b/>
                <w:bCs/>
              </w:rPr>
            </w:pPr>
          </w:p>
          <w:p w14:paraId="6F48FF7F" w14:textId="4F9BE87C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Menyatakan keperluan asas benda hidup iaitu makanan, air dan udara.</w:t>
            </w:r>
          </w:p>
          <w:p w14:paraId="70B088DE" w14:textId="77777777" w:rsidR="00E559FB" w:rsidRPr="00615A80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46318ACF" w14:textId="36618D64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Memerihalkan</w:t>
            </w:r>
            <w:r w:rsidRPr="00615A80">
              <w:rPr>
                <w:rFonts w:ascii="Arial" w:eastAsia="Arial" w:hAnsi="Arial"/>
              </w:rPr>
              <w:tab/>
            </w:r>
            <w:r w:rsidRPr="00615A80">
              <w:rPr>
                <w:rFonts w:ascii="Arial" w:eastAsia="Arial" w:hAnsi="Arial"/>
                <w:spacing w:val="-1"/>
              </w:rPr>
              <w:t xml:space="preserve">manusia, </w:t>
            </w:r>
            <w:r w:rsidRPr="00615A80">
              <w:rPr>
                <w:rFonts w:ascii="Arial" w:eastAsia="Arial" w:hAnsi="Arial"/>
              </w:rPr>
              <w:t>haiwan dan tumbuhan memerlukan makanan, air dan udara dalam cara yang berlainan</w:t>
            </w:r>
            <w:r w:rsidR="00615A80">
              <w:rPr>
                <w:rFonts w:ascii="Arial" w:eastAsia="Arial" w:hAnsi="Arial"/>
              </w:rPr>
              <w:t>.</w:t>
            </w:r>
          </w:p>
          <w:p w14:paraId="1FEBDACF" w14:textId="77777777" w:rsidR="00E559FB" w:rsidRPr="00615A80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357BF1A7" w14:textId="77777777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Memerihalkan manusia dan haiwan, juga memerlukan tempat perlindungan.</w:t>
            </w:r>
          </w:p>
          <w:p w14:paraId="50EB38D1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1E1FDAD5" w14:textId="17F32A9A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Menaakul</w:t>
            </w:r>
            <w:r w:rsidR="00615A80">
              <w:rPr>
                <w:rFonts w:ascii="Arial" w:eastAsia="Arial" w:hAnsi="Arial"/>
              </w:rPr>
              <w:t xml:space="preserve"> </w:t>
            </w:r>
            <w:r w:rsidRPr="00615A80">
              <w:rPr>
                <w:rFonts w:ascii="Arial" w:eastAsia="Arial" w:hAnsi="Arial"/>
                <w:spacing w:val="-1"/>
              </w:rPr>
              <w:t xml:space="preserve">kepentingan </w:t>
            </w:r>
            <w:r w:rsidRPr="00615A80">
              <w:rPr>
                <w:rFonts w:ascii="Arial" w:eastAsia="Arial" w:hAnsi="Arial"/>
              </w:rPr>
              <w:t>makanan, air, udara dan tempat perlindungan kepada manusia dan</w:t>
            </w:r>
            <w:r w:rsidRPr="00615A80">
              <w:rPr>
                <w:rFonts w:ascii="Arial" w:eastAsia="Arial" w:hAnsi="Arial"/>
                <w:spacing w:val="-4"/>
              </w:rPr>
              <w:t xml:space="preserve"> </w:t>
            </w:r>
            <w:r w:rsidRPr="00615A80">
              <w:rPr>
                <w:rFonts w:ascii="Arial" w:eastAsia="Arial" w:hAnsi="Arial"/>
              </w:rPr>
              <w:t>haiwan.</w:t>
            </w:r>
          </w:p>
          <w:p w14:paraId="01AD273C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2372A9EE" w14:textId="28CB664A" w:rsidR="008A2578" w:rsidRP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Menjelaskan pemerhatian tentang ciri dan keperluan  asas benda hidup melalui lakaran, TMK, penulisan atau lisan.</w:t>
            </w:r>
          </w:p>
        </w:tc>
        <w:tc>
          <w:tcPr>
            <w:tcW w:w="177" w:type="pct"/>
            <w:vMerge w:val="restart"/>
          </w:tcPr>
          <w:p w14:paraId="00EDC8C9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D3C78C6" w14:textId="77777777" w:rsidR="008A2578" w:rsidRPr="008A2578" w:rsidRDefault="008A2578" w:rsidP="00256BEE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6</w:t>
            </w:r>
          </w:p>
        </w:tc>
        <w:tc>
          <w:tcPr>
            <w:tcW w:w="1388" w:type="pct"/>
            <w:vMerge w:val="restart"/>
          </w:tcPr>
          <w:p w14:paraId="53F20EC9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82E0592" w14:textId="77777777" w:rsidR="008A2578" w:rsidRPr="008A2578" w:rsidRDefault="008A2578" w:rsidP="00256BEE">
            <w:pPr>
              <w:widowControl w:val="0"/>
              <w:tabs>
                <w:tab w:val="left" w:pos="2688"/>
              </w:tabs>
              <w:autoSpaceDE w:val="0"/>
              <w:autoSpaceDN w:val="0"/>
              <w:ind w:left="112" w:right="89"/>
              <w:jc w:val="both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Berkomunikasi</w:t>
            </w:r>
            <w:r w:rsidRPr="008A2578">
              <w:rPr>
                <w:rFonts w:ascii="Arial" w:eastAsia="Arial" w:hAnsi="Arial"/>
              </w:rPr>
              <w:tab/>
            </w:r>
            <w:r w:rsidRPr="008A2578">
              <w:rPr>
                <w:rFonts w:ascii="Arial" w:eastAsia="Arial" w:hAnsi="Arial"/>
                <w:spacing w:val="-1"/>
              </w:rPr>
              <w:t xml:space="preserve">untuk </w:t>
            </w:r>
            <w:r w:rsidRPr="008A2578">
              <w:rPr>
                <w:rFonts w:ascii="Arial" w:eastAsia="Arial" w:hAnsi="Arial"/>
              </w:rPr>
              <w:t>menunjukkan manusia, haiwan dan tumbuhan mempunyai cara yang berlainan untuk mendapatkan makanan, air dan udara.</w:t>
            </w:r>
          </w:p>
        </w:tc>
        <w:tc>
          <w:tcPr>
            <w:tcW w:w="956" w:type="pct"/>
            <w:tcBorders>
              <w:bottom w:val="nil"/>
            </w:tcBorders>
          </w:tcPr>
          <w:p w14:paraId="68986FA1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AFF592B" w14:textId="77777777" w:rsidR="008A2578" w:rsidRPr="008A2578" w:rsidRDefault="008A2578" w:rsidP="00256BEE">
            <w:pPr>
              <w:widowControl w:val="0"/>
              <w:autoSpaceDE w:val="0"/>
              <w:autoSpaceDN w:val="0"/>
              <w:ind w:left="113" w:right="89"/>
              <w:jc w:val="both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Murid menyusun contoh benda hidup dari yang bersaiz kecil hingga ke saiz besar seperti gajah dan kuman, dan berkomunikasi tentang susunan yang dibuat.</w:t>
            </w:r>
          </w:p>
        </w:tc>
      </w:tr>
      <w:tr w:rsidR="008A2578" w:rsidRPr="008A2578" w14:paraId="0903BCB8" w14:textId="77777777" w:rsidTr="008A2578">
        <w:trPr>
          <w:trHeight w:val="718"/>
        </w:trPr>
        <w:tc>
          <w:tcPr>
            <w:tcW w:w="927" w:type="pct"/>
            <w:vMerge/>
          </w:tcPr>
          <w:p w14:paraId="740567F8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</w:tcPr>
          <w:p w14:paraId="5BC262C5" w14:textId="7AE1BA7D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vMerge/>
            <w:tcBorders>
              <w:bottom w:val="nil"/>
            </w:tcBorders>
          </w:tcPr>
          <w:p w14:paraId="4B540BEA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</w:tcPr>
          <w:p w14:paraId="7259DC82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7C6D5285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8A2578" w:rsidRPr="008A2578" w14:paraId="2E7D7F7C" w14:textId="77777777" w:rsidTr="008A2578">
        <w:trPr>
          <w:trHeight w:val="1255"/>
        </w:trPr>
        <w:tc>
          <w:tcPr>
            <w:tcW w:w="927" w:type="pct"/>
            <w:vMerge/>
          </w:tcPr>
          <w:p w14:paraId="0C9FA80D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</w:tcPr>
          <w:p w14:paraId="3D3CA2E3" w14:textId="5F2BE254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14:paraId="5A41C20B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</w:tcPr>
          <w:p w14:paraId="27BE0932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0739DE7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8A2578" w:rsidRPr="008A2578" w14:paraId="32E32BF2" w14:textId="77777777" w:rsidTr="008A2578">
        <w:trPr>
          <w:trHeight w:val="1439"/>
        </w:trPr>
        <w:tc>
          <w:tcPr>
            <w:tcW w:w="927" w:type="pct"/>
            <w:vMerge/>
            <w:tcBorders>
              <w:bottom w:val="single" w:sz="4" w:space="0" w:color="auto"/>
            </w:tcBorders>
          </w:tcPr>
          <w:p w14:paraId="067ED70F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  <w:tcBorders>
              <w:bottom w:val="single" w:sz="4" w:space="0" w:color="auto"/>
            </w:tcBorders>
          </w:tcPr>
          <w:p w14:paraId="4C2A2DCF" w14:textId="4DF369C2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14:paraId="092C2F33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</w:tcPr>
          <w:p w14:paraId="7F1B7890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</w:tcPr>
          <w:p w14:paraId="5BED1FA0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</w:tbl>
    <w:p w14:paraId="58571D49" w14:textId="210B4DD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49B50BAA" w14:textId="7777777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EE5BB5B" w14:textId="6800371E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B4F58E8" w14:textId="5E12A26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BED5FCD" w14:textId="2C81042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C892D59" w14:textId="659D9FB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FB00BD4" w14:textId="77777777" w:rsidR="00104B60" w:rsidRDefault="00104B60" w:rsidP="00E1235A">
      <w:pPr>
        <w:rPr>
          <w:rFonts w:ascii="Times New Roman" w:eastAsia="Times New Roman" w:hAnsi="Times New Roman"/>
          <w:sz w:val="24"/>
        </w:rPr>
      </w:pPr>
    </w:p>
    <w:p w14:paraId="46A7BDD2" w14:textId="77777777" w:rsidR="00104B60" w:rsidRDefault="00104B60" w:rsidP="00E1235A">
      <w:pPr>
        <w:rPr>
          <w:rFonts w:ascii="Times New Roman" w:eastAsia="Times New Roman" w:hAnsi="Times New Roman"/>
          <w:sz w:val="24"/>
        </w:rPr>
      </w:pPr>
    </w:p>
    <w:p w14:paraId="6B0567BA" w14:textId="49693D83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56996A4" w14:textId="1EC4F96E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869"/>
        <w:gridCol w:w="669"/>
        <w:gridCol w:w="2898"/>
        <w:gridCol w:w="1781"/>
        <w:gridCol w:w="3057"/>
        <w:gridCol w:w="2665"/>
      </w:tblGrid>
      <w:tr w:rsidR="00777F35" w:rsidRPr="00256BEE" w14:paraId="315E43CB" w14:textId="77777777" w:rsidTr="00777F35">
        <w:trPr>
          <w:trHeight w:val="412"/>
        </w:trPr>
        <w:tc>
          <w:tcPr>
            <w:tcW w:w="2207" w:type="pct"/>
            <w:gridSpan w:val="4"/>
            <w:shd w:val="clear" w:color="auto" w:fill="8DB3E1"/>
          </w:tcPr>
          <w:p w14:paraId="55C07D07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93" w:type="pct"/>
            <w:gridSpan w:val="3"/>
            <w:shd w:val="clear" w:color="auto" w:fill="8DB3E1"/>
          </w:tcPr>
          <w:p w14:paraId="54894664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4. MANUSIA</w:t>
            </w:r>
          </w:p>
        </w:tc>
      </w:tr>
      <w:tr w:rsidR="00256BEE" w:rsidRPr="00256BEE" w14:paraId="7EE6A950" w14:textId="77777777" w:rsidTr="00032A7B">
        <w:trPr>
          <w:trHeight w:val="54"/>
        </w:trPr>
        <w:tc>
          <w:tcPr>
            <w:tcW w:w="879" w:type="pct"/>
            <w:gridSpan w:val="2"/>
            <w:vMerge w:val="restart"/>
            <w:shd w:val="clear" w:color="auto" w:fill="C5D9F0"/>
          </w:tcPr>
          <w:p w14:paraId="085B97F1" w14:textId="6EE163D0" w:rsidR="00256BEE" w:rsidRPr="00256BEE" w:rsidRDefault="00777F35" w:rsidP="00256BEE">
            <w:pPr>
              <w:widowControl w:val="0"/>
              <w:autoSpaceDE w:val="0"/>
              <w:autoSpaceDN w:val="0"/>
              <w:spacing w:before="213"/>
              <w:ind w:left="561" w:right="533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28" w:type="pct"/>
            <w:gridSpan w:val="2"/>
            <w:vMerge w:val="restart"/>
            <w:shd w:val="clear" w:color="auto" w:fill="C5D9F0"/>
          </w:tcPr>
          <w:p w14:paraId="0A43C01F" w14:textId="77777777" w:rsidR="00CB7C88" w:rsidRDefault="00CB7C88" w:rsidP="00CB7C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8D0CCD0" w14:textId="23A220D3" w:rsidR="00CB7C88" w:rsidRDefault="00CB7C88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  <w:r w:rsidR="00777F35">
              <w:rPr>
                <w:rFonts w:ascii="Arial" w:eastAsia="Arial" w:hAnsi="Arial"/>
                <w:b/>
              </w:rPr>
              <w:t>/</w:t>
            </w:r>
          </w:p>
          <w:p w14:paraId="1539976E" w14:textId="642E21BA" w:rsidR="00256BEE" w:rsidRPr="00256BEE" w:rsidRDefault="00256BEE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01" w:type="pct"/>
            <w:gridSpan w:val="2"/>
            <w:shd w:val="clear" w:color="auto" w:fill="C5D9F0"/>
          </w:tcPr>
          <w:p w14:paraId="5D730DF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4"/>
              <w:ind w:left="143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2" w:type="pct"/>
            <w:vMerge w:val="restart"/>
            <w:shd w:val="clear" w:color="auto" w:fill="C5D9F0"/>
          </w:tcPr>
          <w:p w14:paraId="21EB564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C59DFA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256BEE" w14:paraId="7A3576A5" w14:textId="77777777" w:rsidTr="00032A7B">
        <w:trPr>
          <w:trHeight w:val="54"/>
        </w:trPr>
        <w:tc>
          <w:tcPr>
            <w:tcW w:w="87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1FA6E7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top w:val="nil"/>
            </w:tcBorders>
            <w:shd w:val="clear" w:color="auto" w:fill="C5D9F0"/>
          </w:tcPr>
          <w:p w14:paraId="2F6D277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  <w:shd w:val="clear" w:color="auto" w:fill="C5D9F0"/>
          </w:tcPr>
          <w:p w14:paraId="098F144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line="252" w:lineRule="exact"/>
              <w:ind w:left="189" w:firstLine="40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38" w:type="pct"/>
            <w:shd w:val="clear" w:color="auto" w:fill="C5D9F0"/>
          </w:tcPr>
          <w:p w14:paraId="51090BA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C5D9F0"/>
          </w:tcPr>
          <w:p w14:paraId="63100FA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4C9B849C" w14:textId="77777777" w:rsidTr="004277F6">
        <w:trPr>
          <w:trHeight w:val="869"/>
        </w:trPr>
        <w:tc>
          <w:tcPr>
            <w:tcW w:w="879" w:type="pct"/>
            <w:gridSpan w:val="2"/>
            <w:vMerge w:val="restart"/>
          </w:tcPr>
          <w:p w14:paraId="518BF176" w14:textId="77777777" w:rsidR="00B5497D" w:rsidRDefault="00B5497D" w:rsidP="00777F3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39CE48C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18</w:t>
            </w:r>
          </w:p>
          <w:p w14:paraId="17ECE80E" w14:textId="34F87BBE" w:rsidR="00B5497D" w:rsidRDefault="00A63125" w:rsidP="00A63125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23.6.2025-27.6.2025</w:t>
            </w:r>
          </w:p>
          <w:p w14:paraId="6A34488F" w14:textId="77777777" w:rsidR="00B5497D" w:rsidRDefault="00B5497D" w:rsidP="00777F35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EA468B0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4F10C0F" w14:textId="277BB658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5E68949B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B9779FF" w14:textId="77777777" w:rsidR="00A63125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4A4FA8A1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4EAAA3A6" w14:textId="6D050120" w:rsidR="00B5497D" w:rsidRPr="00256BEE" w:rsidRDefault="00A63125" w:rsidP="00A6312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</w:tc>
        <w:tc>
          <w:tcPr>
            <w:tcW w:w="1328" w:type="pct"/>
            <w:gridSpan w:val="2"/>
            <w:vMerge w:val="restart"/>
            <w:tcBorders>
              <w:bottom w:val="single" w:sz="4" w:space="0" w:color="000000"/>
            </w:tcBorders>
          </w:tcPr>
          <w:p w14:paraId="2EFF8C19" w14:textId="77777777" w:rsidR="00B5497D" w:rsidRPr="00CB7C88" w:rsidRDefault="00B5497D" w:rsidP="00CB7C8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</w:p>
          <w:p w14:paraId="0C2FA979" w14:textId="7888C8D7" w:rsidR="00B5497D" w:rsidRPr="00032A7B" w:rsidRDefault="00B5497D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  <w:b/>
                <w:bCs/>
              </w:rPr>
              <w:t>Deria manusia</w:t>
            </w:r>
          </w:p>
          <w:p w14:paraId="08E8C48F" w14:textId="77777777" w:rsidR="00B5497D" w:rsidRPr="00032A7B" w:rsidRDefault="00B5497D" w:rsidP="00032A7B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</w:rPr>
            </w:pPr>
          </w:p>
          <w:p w14:paraId="1737EB7E" w14:textId="0DE248B5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Mengenal pasti bahagian tubuh manusia yang berkaitan dengan deria yang berkenaan.</w:t>
            </w:r>
          </w:p>
          <w:p w14:paraId="63CE356A" w14:textId="77777777" w:rsidR="00511C1C" w:rsidRPr="00B5497D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3E14A985" w14:textId="0D610FFD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mengikut ciri yang dikenalpasti.</w:t>
            </w:r>
          </w:p>
          <w:p w14:paraId="5E80A53C" w14:textId="77777777" w:rsidR="00511C1C" w:rsidRPr="00B5497D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1163D0A3" w14:textId="77777777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Menggunakan deria untuk mengenal pasti objek melalui penyiasatan.</w:t>
            </w:r>
          </w:p>
          <w:p w14:paraId="790D18A8" w14:textId="77777777" w:rsidR="00511C1C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39F0C962" w14:textId="77777777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Menjelas dengan contoh, penggunaan deria lain sebagai ganti sekiranya satu deria tidak dapat berfungsi.</w:t>
            </w:r>
          </w:p>
          <w:p w14:paraId="419EF52A" w14:textId="77777777" w:rsidR="00511C1C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705CFFF3" w14:textId="6EF8CCE7" w:rsidR="00B5497D" w:rsidRPr="00032A7B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Menjelaskan pemerhatian tentang deria manusia</w:t>
            </w:r>
            <w:r>
              <w:rPr>
                <w:rFonts w:ascii="Arial" w:eastAsia="Arial" w:hAnsi="Arial"/>
              </w:rPr>
              <w:t xml:space="preserve"> </w:t>
            </w:r>
            <w:r w:rsidRPr="00032A7B">
              <w:rPr>
                <w:rFonts w:ascii="Arial" w:eastAsia="Arial" w:hAnsi="Arial"/>
              </w:rPr>
              <w:t>melalui lakaran, TMK, penulisan atau lisan.</w:t>
            </w:r>
          </w:p>
        </w:tc>
        <w:tc>
          <w:tcPr>
            <w:tcW w:w="663" w:type="pct"/>
            <w:tcBorders>
              <w:bottom w:val="single" w:sz="4" w:space="0" w:color="000000"/>
            </w:tcBorders>
          </w:tcPr>
          <w:p w14:paraId="3AD40C49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3E8126D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14:paraId="2917CB7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0E69032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Menyatakan bahagian tubuh manusia.</w:t>
            </w:r>
          </w:p>
        </w:tc>
        <w:tc>
          <w:tcPr>
            <w:tcW w:w="992" w:type="pct"/>
            <w:vMerge w:val="restart"/>
            <w:tcBorders>
              <w:bottom w:val="single" w:sz="4" w:space="0" w:color="000000"/>
            </w:tcBorders>
          </w:tcPr>
          <w:p w14:paraId="78368575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EAADBA7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1"/>
              <w:ind w:left="118" w:right="8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Berbincang dengan murid tentang fungsi setiap bahagian tubuh.</w:t>
            </w:r>
          </w:p>
          <w:p w14:paraId="5BB98323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76E8BE03" w14:textId="396B39C2" w:rsidR="00B5497D" w:rsidRPr="00256BEE" w:rsidRDefault="00B5497D" w:rsidP="00CA734B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Menyentuh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untuk membezakan keadaan permukaan, melihat untuk membezakan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warna, </w:t>
            </w:r>
            <w:r w:rsidRPr="00256BEE">
              <w:rPr>
                <w:rFonts w:ascii="Arial" w:eastAsia="Arial" w:hAnsi="Arial"/>
              </w:rPr>
              <w:t>menghidu untuk mengesan bau yang mungkin mendatangkan bahaya seperti bau asap kebakaran.</w:t>
            </w:r>
          </w:p>
          <w:p w14:paraId="59CE734C" w14:textId="77777777" w:rsidR="00B5497D" w:rsidRPr="00256BEE" w:rsidRDefault="00B5497D" w:rsidP="00CA734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02A0E56" w14:textId="77777777" w:rsidR="00B5497D" w:rsidRPr="00256BEE" w:rsidRDefault="00B5497D" w:rsidP="00CA734B">
            <w:pPr>
              <w:widowControl w:val="0"/>
              <w:autoSpaceDE w:val="0"/>
              <w:autoSpaceDN w:val="0"/>
              <w:ind w:left="118" w:right="8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menjalankan aktiviti untuk mengenal pasti objek contoh, objek yang terdapat dalam kotak hitam.</w:t>
            </w:r>
          </w:p>
          <w:p w14:paraId="4874F061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49368BBC" w14:textId="77777777" w:rsidR="00B5497D" w:rsidRPr="00256BEE" w:rsidRDefault="00B5497D" w:rsidP="00CA734B">
            <w:pPr>
              <w:widowControl w:val="0"/>
              <w:autoSpaceDE w:val="0"/>
              <w:autoSpaceDN w:val="0"/>
              <w:ind w:left="118" w:right="85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Alat yang boleh membantu organ deria yang tidak boleh berfungsi dengan baik seperti cermin mata dan alat bantuan pendengaran.</w:t>
            </w:r>
          </w:p>
        </w:tc>
      </w:tr>
      <w:tr w:rsidR="00B5497D" w:rsidRPr="00256BEE" w14:paraId="1E7F8117" w14:textId="77777777" w:rsidTr="004277F6">
        <w:trPr>
          <w:trHeight w:val="1178"/>
        </w:trPr>
        <w:tc>
          <w:tcPr>
            <w:tcW w:w="879" w:type="pct"/>
            <w:gridSpan w:val="2"/>
            <w:vMerge/>
          </w:tcPr>
          <w:p w14:paraId="5173144A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3D06371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C83C282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5C9FAF9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138" w:type="pct"/>
          </w:tcPr>
          <w:p w14:paraId="10AE052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F07F20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14" w:right="24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 bahagian tubuh manusia dengan deria yang berkenaan.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6EDC8FA4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6B3ECAE0" w14:textId="77777777" w:rsidTr="004277F6">
        <w:trPr>
          <w:trHeight w:val="1012"/>
        </w:trPr>
        <w:tc>
          <w:tcPr>
            <w:tcW w:w="879" w:type="pct"/>
            <w:gridSpan w:val="2"/>
            <w:vMerge/>
          </w:tcPr>
          <w:p w14:paraId="28CA7816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E383023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C9B96A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7EEE8F1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138" w:type="pct"/>
          </w:tcPr>
          <w:p w14:paraId="536B5DC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8FABC7E" w14:textId="318D9F62" w:rsidR="00B5497D" w:rsidRPr="00256BEE" w:rsidRDefault="00B5497D" w:rsidP="00256BEE">
            <w:pPr>
              <w:widowControl w:val="0"/>
              <w:tabs>
                <w:tab w:val="left" w:pos="1879"/>
                <w:tab w:val="left" w:pos="2539"/>
              </w:tabs>
              <w:autoSpaceDE w:val="0"/>
              <w:autoSpaceDN w:val="0"/>
              <w:ind w:left="114" w:right="248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</w:t>
            </w:r>
            <w:r w:rsidRPr="00256BEE">
              <w:rPr>
                <w:rFonts w:ascii="Arial" w:eastAsia="Arial" w:hAnsi="Arial"/>
              </w:rPr>
              <w:tab/>
              <w:t>ciri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objek </w:t>
            </w:r>
            <w:r w:rsidRPr="00256BEE">
              <w:rPr>
                <w:rFonts w:ascii="Arial" w:eastAsia="Arial" w:hAnsi="Arial"/>
              </w:rPr>
              <w:t>menggunakan pelbagai</w:t>
            </w:r>
            <w:r w:rsidRPr="00256BEE">
              <w:rPr>
                <w:rFonts w:ascii="Arial" w:eastAsia="Arial" w:hAnsi="Arial"/>
                <w:spacing w:val="-9"/>
              </w:rPr>
              <w:t xml:space="preserve"> </w:t>
            </w:r>
            <w:r w:rsidRPr="00256BEE">
              <w:rPr>
                <w:rFonts w:ascii="Arial" w:eastAsia="Arial" w:hAnsi="Arial"/>
              </w:rPr>
              <w:t>deria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261E1600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00E1355E" w14:textId="77777777" w:rsidTr="00B5497D">
        <w:trPr>
          <w:trHeight w:val="1016"/>
        </w:trPr>
        <w:tc>
          <w:tcPr>
            <w:tcW w:w="879" w:type="pct"/>
            <w:gridSpan w:val="2"/>
            <w:vMerge/>
          </w:tcPr>
          <w:p w14:paraId="265930AD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796EE547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E5EC470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4A2C90B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138" w:type="pct"/>
          </w:tcPr>
          <w:p w14:paraId="740761FE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A47338D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14" w:right="247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yang diberikan mengikut ciri yang dipilih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78917FD0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6405F1E4" w14:textId="77777777" w:rsidTr="00B5497D">
        <w:trPr>
          <w:trHeight w:val="690"/>
        </w:trPr>
        <w:tc>
          <w:tcPr>
            <w:tcW w:w="879" w:type="pct"/>
            <w:gridSpan w:val="2"/>
            <w:vMerge/>
            <w:tcBorders>
              <w:bottom w:val="nil"/>
            </w:tcBorders>
          </w:tcPr>
          <w:p w14:paraId="6EDFDFD4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bottom w:val="nil"/>
            </w:tcBorders>
          </w:tcPr>
          <w:p w14:paraId="543112FC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9B2402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65547D4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138" w:type="pct"/>
          </w:tcPr>
          <w:p w14:paraId="50B17A7D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3B4EB85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14" w:right="24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Mengenalpasti objek yang diberikan sekiranya salah satu deria tidak dapat berfungsi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0EBC2C8E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2E0F58CA" w14:textId="77777777" w:rsidTr="00777F35">
        <w:trPr>
          <w:trHeight w:val="1406"/>
        </w:trPr>
        <w:tc>
          <w:tcPr>
            <w:tcW w:w="183" w:type="pct"/>
            <w:tcBorders>
              <w:top w:val="nil"/>
              <w:bottom w:val="single" w:sz="4" w:space="0" w:color="auto"/>
              <w:right w:val="nil"/>
            </w:tcBorders>
          </w:tcPr>
          <w:p w14:paraId="531D9B6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</w:tcBorders>
          </w:tcPr>
          <w:p w14:paraId="31DFCDF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71EDF0E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5040664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51A166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</w:tcBorders>
          </w:tcPr>
          <w:p w14:paraId="37E31DE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EFE99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14:paraId="285F55D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14" w:right="24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alat yang boleh membantu organ deria yang tidak boleh berfungsi dengan baik</w:t>
            </w: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6C6D09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05A1C15D" w14:textId="2983BC7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DE1029C" w14:textId="7C2DE00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6F95A92" w14:textId="411A201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24ED0F4" w14:textId="44B2E10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1D6EBE54" w14:textId="3C8863A0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9C950B0" w14:textId="7B2939B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81ED7CA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p w14:paraId="1DB5F51B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296"/>
        <w:gridCol w:w="1595"/>
        <w:gridCol w:w="3298"/>
        <w:gridCol w:w="3086"/>
      </w:tblGrid>
      <w:tr w:rsidR="00BF43FE" w:rsidRPr="00BF43FE" w14:paraId="18E6F811" w14:textId="77777777" w:rsidTr="00E559FB">
        <w:trPr>
          <w:trHeight w:val="412"/>
        </w:trPr>
        <w:tc>
          <w:tcPr>
            <w:tcW w:w="2029" w:type="pct"/>
            <w:gridSpan w:val="2"/>
            <w:shd w:val="clear" w:color="auto" w:fill="8DB3E1"/>
          </w:tcPr>
          <w:p w14:paraId="1EF2E8CA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1" w:name="_Hlk123758481"/>
            <w:r w:rsidRPr="00BF43FE">
              <w:rPr>
                <w:rFonts w:ascii="Arial" w:eastAsia="Arial" w:hAnsi="Arial"/>
                <w:b/>
              </w:rPr>
              <w:t>TEMA:</w:t>
            </w:r>
            <w:r w:rsidRPr="00BF43FE">
              <w:rPr>
                <w:rFonts w:ascii="Arial" w:eastAsia="Arial" w:hAnsi="Arial"/>
              </w:rPr>
              <w:t xml:space="preserve"> </w:t>
            </w:r>
            <w:r w:rsidRPr="00BF43F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971" w:type="pct"/>
            <w:gridSpan w:val="3"/>
            <w:shd w:val="clear" w:color="auto" w:fill="8DB3E1"/>
          </w:tcPr>
          <w:p w14:paraId="67D95D8E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UNIT : 5. HAIWAN</w:t>
            </w:r>
          </w:p>
        </w:tc>
      </w:tr>
      <w:tr w:rsidR="00256BEE" w:rsidRPr="00BF43FE" w14:paraId="367ED2B9" w14:textId="77777777" w:rsidTr="00E559FB">
        <w:trPr>
          <w:trHeight w:val="54"/>
        </w:trPr>
        <w:tc>
          <w:tcPr>
            <w:tcW w:w="802" w:type="pct"/>
            <w:vMerge w:val="restart"/>
            <w:shd w:val="clear" w:color="auto" w:fill="C5D9F0"/>
          </w:tcPr>
          <w:p w14:paraId="6FC751BB" w14:textId="10F3EFBB" w:rsidR="00256BEE" w:rsidRPr="00BF43FE" w:rsidRDefault="006D07B3" w:rsidP="00256BEE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BF43FE" w:rsidRPr="00BF43F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27" w:type="pct"/>
            <w:vMerge w:val="restart"/>
            <w:shd w:val="clear" w:color="auto" w:fill="C5D9F0"/>
          </w:tcPr>
          <w:p w14:paraId="4C975D8E" w14:textId="6984EDB5" w:rsidR="00256BEE" w:rsidRPr="00BF43FE" w:rsidRDefault="00BF43F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  <w:r w:rsidRPr="00BF43FE">
              <w:rPr>
                <w:rFonts w:ascii="Arial" w:eastAsia="Arial" w:hAnsi="Arial"/>
                <w:b/>
              </w:rPr>
              <w:t>STANDARD KANDUNGAN/</w:t>
            </w:r>
          </w:p>
          <w:p w14:paraId="65ECFCB5" w14:textId="77777777" w:rsidR="00256BEE" w:rsidRPr="00BF43FE" w:rsidRDefault="00256BEE" w:rsidP="00BF43F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22" w:type="pct"/>
            <w:gridSpan w:val="2"/>
            <w:shd w:val="clear" w:color="auto" w:fill="C5D9F0"/>
          </w:tcPr>
          <w:p w14:paraId="4FA789B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695B02C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3866934" w14:textId="77777777" w:rsidR="00256BEE" w:rsidRPr="00BF43FE" w:rsidRDefault="00256BEE" w:rsidP="00256BEE">
            <w:pPr>
              <w:widowControl w:val="0"/>
              <w:autoSpaceDE w:val="0"/>
              <w:autoSpaceDN w:val="0"/>
              <w:ind w:left="1009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BF43FE" w14:paraId="05FDBE0C" w14:textId="77777777" w:rsidTr="00E559FB">
        <w:trPr>
          <w:trHeight w:val="54"/>
        </w:trPr>
        <w:tc>
          <w:tcPr>
            <w:tcW w:w="802" w:type="pct"/>
            <w:vMerge/>
            <w:tcBorders>
              <w:top w:val="nil"/>
            </w:tcBorders>
            <w:shd w:val="clear" w:color="auto" w:fill="C5D9F0"/>
          </w:tcPr>
          <w:p w14:paraId="3A66CD16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27" w:type="pct"/>
            <w:vMerge/>
            <w:tcBorders>
              <w:top w:val="nil"/>
            </w:tcBorders>
            <w:shd w:val="clear" w:color="auto" w:fill="C5D9F0"/>
          </w:tcPr>
          <w:p w14:paraId="14D6A29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shd w:val="clear" w:color="auto" w:fill="C5D9F0"/>
          </w:tcPr>
          <w:p w14:paraId="436480E6" w14:textId="77777777" w:rsidR="00E559FB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TAHAP</w:t>
            </w:r>
          </w:p>
          <w:p w14:paraId="0927DC97" w14:textId="1F9C1F2B" w:rsidR="00256BEE" w:rsidRPr="00BF43FE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PENGU</w:t>
            </w:r>
            <w:r w:rsidR="00BF43FE" w:rsidRPr="00BF43FE">
              <w:rPr>
                <w:rFonts w:ascii="Arial" w:eastAsia="Arial" w:hAnsi="Arial"/>
                <w:b/>
              </w:rPr>
              <w:t>A</w:t>
            </w:r>
            <w:r w:rsidRPr="00BF43FE">
              <w:rPr>
                <w:rFonts w:ascii="Arial" w:eastAsia="Arial" w:hAnsi="Arial"/>
                <w:b/>
              </w:rPr>
              <w:t>SAAN</w:t>
            </w:r>
          </w:p>
        </w:tc>
        <w:tc>
          <w:tcPr>
            <w:tcW w:w="1228" w:type="pct"/>
            <w:shd w:val="clear" w:color="auto" w:fill="C5D9F0"/>
          </w:tcPr>
          <w:p w14:paraId="594631A5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122"/>
              <w:ind w:left="1118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74EB67E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5154D3DD" w14:textId="77777777" w:rsidTr="00E559FB">
        <w:trPr>
          <w:trHeight w:val="678"/>
        </w:trPr>
        <w:tc>
          <w:tcPr>
            <w:tcW w:w="802" w:type="pct"/>
            <w:vMerge w:val="restart"/>
          </w:tcPr>
          <w:p w14:paraId="011998A0" w14:textId="77777777" w:rsidR="006D07B3" w:rsidRDefault="006D07B3" w:rsidP="006D07B3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</w:p>
          <w:p w14:paraId="611E62ED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65C60FD6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7A5A7A9A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C1E5B6E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7869279" w14:textId="33A683F9" w:rsidR="006D07B3" w:rsidRPr="00BF43FE" w:rsidRDefault="00A63125" w:rsidP="00A63125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1227" w:type="pct"/>
            <w:vMerge w:val="restart"/>
            <w:tcBorders>
              <w:bottom w:val="single" w:sz="4" w:space="0" w:color="000000"/>
            </w:tcBorders>
          </w:tcPr>
          <w:p w14:paraId="30AE21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F79D253" w14:textId="1E9D81AB" w:rsidR="006D07B3" w:rsidRPr="00BF43FE" w:rsidRDefault="006D07B3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  <w:b/>
                <w:bCs/>
              </w:rPr>
              <w:t>Bahagian tubuh haiwan.</w:t>
            </w:r>
          </w:p>
          <w:p w14:paraId="0AF42481" w14:textId="77777777" w:rsidR="006D07B3" w:rsidRPr="00BF43FE" w:rsidRDefault="006D07B3" w:rsidP="00BF43FE">
            <w:pPr>
              <w:pStyle w:val="ListParagraph"/>
              <w:widowControl w:val="0"/>
              <w:autoSpaceDE w:val="0"/>
              <w:autoSpaceDN w:val="0"/>
              <w:spacing w:before="1"/>
              <w:ind w:left="468"/>
              <w:rPr>
                <w:rFonts w:ascii="Arial" w:eastAsia="Arial" w:hAnsi="Arial"/>
              </w:rPr>
            </w:pPr>
          </w:p>
          <w:p w14:paraId="2ACEA82B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Mengenal pasti bahagian tubuh haiwan seperti paruh, sisik, sirip, berbulu halus, berbulu pelepah, tanduk, sumbu, sesungut, kulit keras, cangkerang, sayap, kepak, kepala, badan, ekor dan kaki selaput renang.</w:t>
            </w:r>
          </w:p>
          <w:p w14:paraId="32B5B983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4E46775A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Menghubungkaitkan bahagian tubuh haiwan dan kepentingannya kepada haiwan.</w:t>
            </w:r>
          </w:p>
          <w:p w14:paraId="46C31C6A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37E1B2AE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melalui contoh bahagian yang terdapat pada tubuh haiwan.</w:t>
            </w:r>
          </w:p>
          <w:p w14:paraId="34C018F5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774A60F2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terdapat haiwan yang berlainan mempunyai bahagian tubuh yang serupa.</w:t>
            </w:r>
          </w:p>
          <w:p w14:paraId="77E92860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2354446A" w14:textId="66521DB4" w:rsidR="006D07B3" w:rsidRP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pemerhatian tentang bahagian tubuh haiwan melalui lakaran, TMK, penulisan atau lisan.</w:t>
            </w:r>
          </w:p>
        </w:tc>
        <w:tc>
          <w:tcPr>
            <w:tcW w:w="594" w:type="pct"/>
            <w:tcBorders>
              <w:bottom w:val="single" w:sz="4" w:space="0" w:color="000000"/>
            </w:tcBorders>
          </w:tcPr>
          <w:p w14:paraId="72D16927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66BBE46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1</w:t>
            </w:r>
          </w:p>
        </w:tc>
        <w:tc>
          <w:tcPr>
            <w:tcW w:w="1228" w:type="pct"/>
            <w:tcBorders>
              <w:bottom w:val="single" w:sz="4" w:space="0" w:color="000000"/>
            </w:tcBorders>
          </w:tcPr>
          <w:p w14:paraId="5136C266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3CCCA19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Memberi contoh haiwan.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1160E6B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4D7FDCC9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"/>
              <w:ind w:left="109" w:right="98"/>
              <w:jc w:val="both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Murid mengenal pasti bahagian tubuh haiwan seperti:</w:t>
            </w:r>
          </w:p>
          <w:p w14:paraId="3D45F0D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arnab;</w:t>
            </w:r>
          </w:p>
          <w:p w14:paraId="3F3588E7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buaya;</w:t>
            </w:r>
          </w:p>
          <w:p w14:paraId="03D1D81E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katak</w:t>
            </w:r>
            <w:r w:rsidRPr="00BF43FE">
              <w:rPr>
                <w:rFonts w:ascii="Arial" w:eastAsia="Arial" w:hAnsi="Arial"/>
                <w:spacing w:val="-1"/>
              </w:rPr>
              <w:t xml:space="preserve"> </w:t>
            </w:r>
            <w:r w:rsidRPr="00BF43FE">
              <w:rPr>
                <w:rFonts w:ascii="Arial" w:eastAsia="Arial" w:hAnsi="Arial"/>
              </w:rPr>
              <w:t>;</w:t>
            </w:r>
          </w:p>
          <w:p w14:paraId="245CB457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ikan;</w:t>
            </w:r>
          </w:p>
          <w:p w14:paraId="137F455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siput;</w:t>
            </w:r>
          </w:p>
          <w:p w14:paraId="10931D1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itik  </w:t>
            </w:r>
          </w:p>
          <w:p w14:paraId="11CAAD8E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lalat;</w:t>
            </w:r>
          </w:p>
          <w:p w14:paraId="71DBF796" w14:textId="08B2EB72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badak sumbu</w:t>
            </w:r>
          </w:p>
          <w:p w14:paraId="0617EB27" w14:textId="6C9D83F3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cacing.</w:t>
            </w:r>
          </w:p>
          <w:p w14:paraId="5EA4F26F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8F58029" w14:textId="77777777" w:rsidR="006D07B3" w:rsidRPr="00BF43FE" w:rsidRDefault="006D07B3" w:rsidP="00E559FB">
            <w:pPr>
              <w:widowControl w:val="0"/>
              <w:autoSpaceDE w:val="0"/>
              <w:autoSpaceDN w:val="0"/>
              <w:ind w:left="109" w:right="98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Murid menggunakan satu contoh haiwan dan mengenalpasti bahagian tubuh haiwan</w:t>
            </w:r>
            <w:r w:rsidRPr="00BF43FE">
              <w:rPr>
                <w:rFonts w:ascii="Arial" w:eastAsia="Arial" w:hAnsi="Arial"/>
                <w:spacing w:val="-3"/>
              </w:rPr>
              <w:t xml:space="preserve"> </w:t>
            </w:r>
            <w:r w:rsidRPr="00BF43FE">
              <w:rPr>
                <w:rFonts w:ascii="Arial" w:eastAsia="Arial" w:hAnsi="Arial"/>
              </w:rPr>
              <w:t>tersebut.</w:t>
            </w:r>
          </w:p>
          <w:p w14:paraId="7D429E0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FB64DFB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0FDAA0BB" w14:textId="47073E56" w:rsidR="006D07B3" w:rsidRPr="00BF43FE" w:rsidRDefault="006D07B3" w:rsidP="00CA734B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Guru </w:t>
            </w:r>
            <w:r w:rsidRPr="00BF43FE">
              <w:rPr>
                <w:rFonts w:ascii="Arial" w:eastAsia="Arial" w:hAnsi="Arial"/>
                <w:spacing w:val="-1"/>
              </w:rPr>
              <w:t xml:space="preserve">menjalankan </w:t>
            </w:r>
            <w:r w:rsidRPr="00BF43FE">
              <w:rPr>
                <w:rFonts w:ascii="Arial" w:eastAsia="Arial" w:hAnsi="Arial"/>
              </w:rPr>
              <w:t xml:space="preserve">perbincangan </w:t>
            </w:r>
            <w:r w:rsidRPr="00BF43FE">
              <w:rPr>
                <w:rFonts w:ascii="Arial" w:eastAsia="Arial" w:hAnsi="Arial"/>
                <w:spacing w:val="-1"/>
              </w:rPr>
              <w:t xml:space="preserve">untuk </w:t>
            </w:r>
            <w:r w:rsidRPr="00BF43FE">
              <w:rPr>
                <w:rFonts w:ascii="Arial" w:eastAsia="Arial" w:hAnsi="Arial"/>
              </w:rPr>
              <w:t>mencungkil idea murid langkah yang diambil oleh manusia bagi memastikan haiwan tidak dizalimi dan kesan kecederaan pada haiwan</w:t>
            </w:r>
            <w:r w:rsidRPr="00BF43FE">
              <w:rPr>
                <w:rFonts w:ascii="Arial" w:eastAsia="Arial" w:hAnsi="Arial"/>
                <w:spacing w:val="-1"/>
              </w:rPr>
              <w:t xml:space="preserve"> </w:t>
            </w:r>
            <w:r w:rsidRPr="00BF43FE">
              <w:rPr>
                <w:rFonts w:ascii="Arial" w:eastAsia="Arial" w:hAnsi="Arial"/>
              </w:rPr>
              <w:t>tersebut.</w:t>
            </w:r>
          </w:p>
        </w:tc>
      </w:tr>
      <w:tr w:rsidR="006D07B3" w:rsidRPr="00BF43FE" w14:paraId="0B2786AB" w14:textId="77777777" w:rsidTr="00E559FB">
        <w:trPr>
          <w:trHeight w:val="431"/>
        </w:trPr>
        <w:tc>
          <w:tcPr>
            <w:tcW w:w="802" w:type="pct"/>
            <w:vMerge/>
          </w:tcPr>
          <w:p w14:paraId="4521A29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FD9AEE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6D18ACB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6A7A50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2</w:t>
            </w:r>
          </w:p>
        </w:tc>
        <w:tc>
          <w:tcPr>
            <w:tcW w:w="1228" w:type="pct"/>
          </w:tcPr>
          <w:p w14:paraId="4873CE3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46"/>
              <w:ind w:left="107" w:right="250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Memerihalkan bahagian tubuh bagi haiwan.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BA3247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D15CA21" w14:textId="77777777" w:rsidTr="00E559FB">
        <w:trPr>
          <w:trHeight w:val="950"/>
        </w:trPr>
        <w:tc>
          <w:tcPr>
            <w:tcW w:w="802" w:type="pct"/>
            <w:vMerge/>
          </w:tcPr>
          <w:p w14:paraId="1191C52E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0F42D99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72861F25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4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3</w:t>
            </w:r>
          </w:p>
        </w:tc>
        <w:tc>
          <w:tcPr>
            <w:tcW w:w="1228" w:type="pct"/>
          </w:tcPr>
          <w:p w14:paraId="1E65C31B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0"/>
              <w:ind w:left="107" w:right="43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Menghubungkaitkan kepentingan bahagian tubuh haiwan kepada haiwan berkenaan.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0FAB59B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EF6F02D" w14:textId="77777777" w:rsidTr="00E559FB">
        <w:trPr>
          <w:trHeight w:val="980"/>
        </w:trPr>
        <w:tc>
          <w:tcPr>
            <w:tcW w:w="802" w:type="pct"/>
            <w:vMerge/>
          </w:tcPr>
          <w:p w14:paraId="0D4127D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5F973B3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47C8800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4</w:t>
            </w:r>
          </w:p>
        </w:tc>
        <w:tc>
          <w:tcPr>
            <w:tcW w:w="1228" w:type="pct"/>
          </w:tcPr>
          <w:p w14:paraId="71E489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53"/>
              <w:ind w:left="107" w:right="1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Menjelaskan melalui contoh bahagian yang terdapat pada tubuh haiwan yang dinyatakan.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788321A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3516290B" w14:textId="77777777" w:rsidTr="00E559FB">
        <w:trPr>
          <w:trHeight w:val="1264"/>
        </w:trPr>
        <w:tc>
          <w:tcPr>
            <w:tcW w:w="802" w:type="pct"/>
            <w:vMerge/>
          </w:tcPr>
          <w:p w14:paraId="5BB1AA48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73BF5C06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0F3A356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5</w:t>
            </w:r>
          </w:p>
        </w:tc>
        <w:tc>
          <w:tcPr>
            <w:tcW w:w="1228" w:type="pct"/>
          </w:tcPr>
          <w:p w14:paraId="471EDD5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3"/>
              <w:ind w:left="107" w:right="162"/>
              <w:jc w:val="both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Mengitlak bahawa terdapat haiwan yang berbeza tetapi mempunyai bahagian tubuh yang serupa.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61D8223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045953AE" w14:textId="77777777" w:rsidTr="00E559FB">
        <w:trPr>
          <w:trHeight w:val="2326"/>
        </w:trPr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38DF0CF0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 w14:paraId="0372C435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4DDE04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2EF2A28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6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2D528DA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31133B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 w:right="54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Berkomunikasi tentang peranan manusia dalam mencegah haiwan dizalimi hingga mengakibatkan kecederaan pada bahagian tubuh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55FA74A2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bookmarkEnd w:id="1"/>
    </w:tbl>
    <w:p w14:paraId="7799101A" w14:textId="6D2958E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CD92CBA" w14:textId="77777777" w:rsidR="008F5438" w:rsidRDefault="008F5438" w:rsidP="00E1235A">
      <w:pPr>
        <w:rPr>
          <w:rFonts w:ascii="Times New Roman" w:eastAsia="Times New Roman" w:hAnsi="Times New Roman"/>
          <w:sz w:val="24"/>
        </w:rPr>
      </w:pPr>
    </w:p>
    <w:p w14:paraId="51B3B2AC" w14:textId="373E62F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742"/>
        <w:gridCol w:w="1695"/>
        <w:gridCol w:w="2963"/>
        <w:gridCol w:w="2820"/>
      </w:tblGrid>
      <w:tr w:rsidR="006D07B3" w:rsidRPr="006D07B3" w14:paraId="489321F8" w14:textId="77777777" w:rsidTr="006D07B3">
        <w:trPr>
          <w:trHeight w:val="412"/>
        </w:trPr>
        <w:tc>
          <w:tcPr>
            <w:tcW w:w="2216" w:type="pct"/>
            <w:gridSpan w:val="2"/>
            <w:shd w:val="clear" w:color="auto" w:fill="8DB3E1"/>
          </w:tcPr>
          <w:p w14:paraId="6DBF147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TEMA:</w:t>
            </w:r>
            <w:r w:rsidRPr="006D07B3"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84" w:type="pct"/>
            <w:gridSpan w:val="3"/>
            <w:shd w:val="clear" w:color="auto" w:fill="8DB3E1"/>
          </w:tcPr>
          <w:p w14:paraId="5681B1E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UNIT : 6. TUMBUHAN</w:t>
            </w:r>
          </w:p>
        </w:tc>
      </w:tr>
      <w:tr w:rsidR="00EF2AA2" w:rsidRPr="006D07B3" w14:paraId="4BDE7BA9" w14:textId="77777777" w:rsidTr="006D07B3">
        <w:trPr>
          <w:trHeight w:val="54"/>
        </w:trPr>
        <w:tc>
          <w:tcPr>
            <w:tcW w:w="823" w:type="pct"/>
            <w:vMerge w:val="restart"/>
            <w:shd w:val="clear" w:color="auto" w:fill="C5D9F0"/>
          </w:tcPr>
          <w:p w14:paraId="4F8AF744" w14:textId="04A17A29" w:rsidR="00EF2AA2" w:rsidRPr="006D07B3" w:rsidRDefault="006D07B3" w:rsidP="00EF2AA2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6D07B3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93" w:type="pct"/>
            <w:vMerge w:val="restart"/>
            <w:shd w:val="clear" w:color="auto" w:fill="C5D9F0"/>
          </w:tcPr>
          <w:p w14:paraId="621EE4DB" w14:textId="77777777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</w:p>
          <w:p w14:paraId="37623573" w14:textId="5EDAF76A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E5FA2" w14:textId="563E8431" w:rsidR="00EF2AA2" w:rsidRPr="006D07B3" w:rsidRDefault="00EF2AA2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34" w:type="pct"/>
            <w:gridSpan w:val="2"/>
            <w:shd w:val="clear" w:color="auto" w:fill="C5D9F0"/>
          </w:tcPr>
          <w:p w14:paraId="4C278E1C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0" w:type="pct"/>
            <w:vMerge w:val="restart"/>
            <w:shd w:val="clear" w:color="auto" w:fill="C5D9F0"/>
          </w:tcPr>
          <w:p w14:paraId="2483B438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6BA59F55" w14:textId="77777777" w:rsidR="00EF2AA2" w:rsidRPr="006D07B3" w:rsidRDefault="00EF2AA2" w:rsidP="00EF2AA2">
            <w:pPr>
              <w:widowControl w:val="0"/>
              <w:autoSpaceDE w:val="0"/>
              <w:autoSpaceDN w:val="0"/>
              <w:ind w:left="1010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CATATAN</w:t>
            </w:r>
          </w:p>
        </w:tc>
      </w:tr>
      <w:tr w:rsidR="00EF2AA2" w:rsidRPr="006D07B3" w14:paraId="45BF512F" w14:textId="77777777" w:rsidTr="006D07B3">
        <w:trPr>
          <w:trHeight w:val="54"/>
        </w:trPr>
        <w:tc>
          <w:tcPr>
            <w:tcW w:w="823" w:type="pct"/>
            <w:vMerge/>
            <w:tcBorders>
              <w:top w:val="nil"/>
            </w:tcBorders>
            <w:shd w:val="clear" w:color="auto" w:fill="C5D9F0"/>
          </w:tcPr>
          <w:p w14:paraId="313ADEEF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  <w:tcBorders>
              <w:top w:val="nil"/>
            </w:tcBorders>
            <w:shd w:val="clear" w:color="auto" w:fill="C5D9F0"/>
          </w:tcPr>
          <w:p w14:paraId="3A8736D0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shd w:val="clear" w:color="auto" w:fill="C5D9F0"/>
          </w:tcPr>
          <w:p w14:paraId="704EA80B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line="252" w:lineRule="exact"/>
              <w:ind w:left="139" w:firstLine="406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03" w:type="pct"/>
            <w:shd w:val="clear" w:color="auto" w:fill="C5D9F0"/>
          </w:tcPr>
          <w:p w14:paraId="1491B013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122"/>
              <w:ind w:left="1061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0" w:type="pct"/>
            <w:vMerge/>
            <w:tcBorders>
              <w:top w:val="nil"/>
            </w:tcBorders>
            <w:shd w:val="clear" w:color="auto" w:fill="C5D9F0"/>
          </w:tcPr>
          <w:p w14:paraId="341C88F8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70F4A884" w14:textId="77777777" w:rsidTr="006D07B3">
        <w:trPr>
          <w:trHeight w:val="984"/>
        </w:trPr>
        <w:tc>
          <w:tcPr>
            <w:tcW w:w="823" w:type="pct"/>
            <w:vMerge w:val="restart"/>
          </w:tcPr>
          <w:p w14:paraId="210616CD" w14:textId="77777777" w:rsidR="006D07B3" w:rsidRDefault="006D07B3" w:rsidP="006D07B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BE96DD" w14:textId="77777777" w:rsidR="006D07B3" w:rsidRDefault="006D07B3" w:rsidP="006D07B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F9B752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1FFAC704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72B1B29A" w14:textId="77777777" w:rsidR="00545AE2" w:rsidRPr="00604F6A" w:rsidRDefault="00545AE2" w:rsidP="00545AE2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1DA918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AECCDF7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11.8.2025-15.8.2025</w:t>
            </w:r>
          </w:p>
          <w:p w14:paraId="49A66B2D" w14:textId="77777777" w:rsidR="00545AE2" w:rsidRPr="00604F6A" w:rsidRDefault="00545AE2" w:rsidP="00545AE2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06A6D26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51C3F17" w14:textId="5DEA0F70" w:rsidR="006D07B3" w:rsidRPr="006D07B3" w:rsidRDefault="00545AE2" w:rsidP="00545AE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</w:tc>
        <w:tc>
          <w:tcPr>
            <w:tcW w:w="1393" w:type="pct"/>
            <w:vMerge w:val="restart"/>
            <w:tcBorders>
              <w:bottom w:val="single" w:sz="4" w:space="0" w:color="000000"/>
            </w:tcBorders>
          </w:tcPr>
          <w:p w14:paraId="281C438B" w14:textId="028458FF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</w:rPr>
            </w:pPr>
          </w:p>
          <w:p w14:paraId="4BC621B4" w14:textId="524114CC" w:rsidR="006D07B3" w:rsidRPr="006D07B3" w:rsidRDefault="006D07B3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  <w:r w:rsidRPr="006D07B3">
              <w:rPr>
                <w:rFonts w:ascii="Arial" w:eastAsia="Arial" w:hAnsi="Arial"/>
                <w:b/>
                <w:bCs/>
              </w:rPr>
              <w:t>Bahagian tumbuhan</w:t>
            </w:r>
          </w:p>
          <w:p w14:paraId="592221A2" w14:textId="77777777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</w:p>
          <w:p w14:paraId="5C133323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260A303B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5DAB6C3B" w14:textId="77777777" w:rsidR="006D07B3" w:rsidRPr="006D07B3" w:rsidRDefault="006D07B3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4B103D00" w14:textId="186ABF7E" w:rsidR="006D07B3" w:rsidRP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Membanding</w:t>
            </w:r>
            <w:r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</w:rPr>
              <w:t>dan membezakan bahagian pada tumbuhan</w:t>
            </w:r>
            <w:r w:rsidRPr="006D07B3">
              <w:rPr>
                <w:rFonts w:ascii="Arial" w:eastAsia="Arial" w:hAnsi="Arial"/>
                <w:spacing w:val="-3"/>
              </w:rPr>
              <w:t xml:space="preserve"> </w:t>
            </w:r>
            <w:r w:rsidRPr="006D07B3">
              <w:rPr>
                <w:rFonts w:ascii="Arial" w:eastAsia="Arial" w:hAnsi="Arial"/>
              </w:rPr>
              <w:t>iaitu:</w:t>
            </w:r>
          </w:p>
          <w:p w14:paraId="4900F799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daun: jenis urat</w:t>
            </w:r>
            <w:r w:rsidRPr="006D07B3">
              <w:rPr>
                <w:rFonts w:ascii="Arial" w:eastAsia="Arial" w:hAnsi="Arial"/>
                <w:spacing w:val="-4"/>
              </w:rPr>
              <w:t xml:space="preserve"> </w:t>
            </w:r>
            <w:r w:rsidRPr="006D07B3">
              <w:rPr>
                <w:rFonts w:ascii="Arial" w:eastAsia="Arial" w:hAnsi="Arial"/>
              </w:rPr>
              <w:t>daun;</w:t>
            </w:r>
          </w:p>
          <w:p w14:paraId="4527972D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90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bunga: berbunga, tidak berbunga;</w:t>
            </w:r>
          </w:p>
          <w:p w14:paraId="1ADF7716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27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batang: berkayu, tidak berkayu;</w:t>
            </w:r>
            <w:r w:rsidRPr="006D07B3">
              <w:rPr>
                <w:rFonts w:ascii="Arial" w:eastAsia="Arial" w:hAnsi="Arial"/>
                <w:spacing w:val="1"/>
              </w:rPr>
              <w:t xml:space="preserve"> </w:t>
            </w:r>
            <w:r w:rsidRPr="006D07B3">
              <w:rPr>
                <w:rFonts w:ascii="Arial" w:eastAsia="Arial" w:hAnsi="Arial"/>
              </w:rPr>
              <w:t>dan</w:t>
            </w:r>
          </w:p>
          <w:p w14:paraId="4F9266A2" w14:textId="77777777" w:rsid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akar: akar tunjang, akar serabut.</w:t>
            </w:r>
          </w:p>
          <w:p w14:paraId="2B932E79" w14:textId="77777777" w:rsidR="006D07B3" w:rsidRDefault="006D07B3" w:rsidP="006D07B3">
            <w:pPr>
              <w:widowControl w:val="0"/>
              <w:tabs>
                <w:tab w:val="left" w:pos="886"/>
              </w:tabs>
              <w:autoSpaceDE w:val="0"/>
              <w:autoSpaceDN w:val="0"/>
              <w:ind w:left="885" w:right="129"/>
              <w:rPr>
                <w:rFonts w:ascii="Arial" w:eastAsia="Arial" w:hAnsi="Arial"/>
              </w:rPr>
            </w:pPr>
          </w:p>
          <w:p w14:paraId="06A40576" w14:textId="77777777" w:rsid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Menghubungkaitkan bahagian</w:t>
            </w:r>
          </w:p>
          <w:p w14:paraId="7698909D" w14:textId="1FE09AEC" w:rsidR="006D07B3" w:rsidRDefault="006D07B3" w:rsidP="006D07B3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tumbuhan iaitu daun, bunga, batang dan akar serta kepentingannya kepada tumbuhan.</w:t>
            </w:r>
          </w:p>
          <w:p w14:paraId="6205D9CB" w14:textId="77777777" w:rsidR="00511C1C" w:rsidRDefault="00511C1C" w:rsidP="006D07B3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</w:p>
          <w:p w14:paraId="36B401A5" w14:textId="77777777" w:rsid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ada tumbuhan yang berlainan mempunyai bahagian yang serupa.</w:t>
            </w:r>
          </w:p>
          <w:p w14:paraId="160DD0D9" w14:textId="77777777" w:rsidR="00511C1C" w:rsidRDefault="00511C1C" w:rsidP="00511C1C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</w:p>
          <w:p w14:paraId="17AD17AB" w14:textId="65F658A8" w:rsidR="006D07B3" w:rsidRP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pemerhatian tentang bahagian tumbuhan melalui lakaran, TMK, penulisan atau lisan.</w:t>
            </w:r>
          </w:p>
        </w:tc>
        <w:tc>
          <w:tcPr>
            <w:tcW w:w="631" w:type="pct"/>
            <w:tcBorders>
              <w:bottom w:val="single" w:sz="4" w:space="0" w:color="000000"/>
            </w:tcBorders>
          </w:tcPr>
          <w:p w14:paraId="6671CB71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696A37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2"/>
              <w:ind w:right="159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1</w:t>
            </w:r>
          </w:p>
        </w:tc>
        <w:tc>
          <w:tcPr>
            <w:tcW w:w="1103" w:type="pct"/>
            <w:tcBorders>
              <w:bottom w:val="single" w:sz="4" w:space="0" w:color="000000"/>
            </w:tcBorders>
            <w:vAlign w:val="center"/>
          </w:tcPr>
          <w:p w14:paraId="4C09D7E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5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bahagian pada tumbuhan.</w:t>
            </w:r>
          </w:p>
        </w:tc>
        <w:tc>
          <w:tcPr>
            <w:tcW w:w="1050" w:type="pct"/>
            <w:vMerge w:val="restart"/>
            <w:tcBorders>
              <w:bottom w:val="single" w:sz="4" w:space="0" w:color="000000"/>
            </w:tcBorders>
          </w:tcPr>
          <w:p w14:paraId="30ACCAA8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6FE74DAB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diberi/ditunjukkan tumbuhan sebenar untuk menjalankan aktiviti.</w:t>
            </w:r>
          </w:p>
          <w:p w14:paraId="179B93A2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67B60BA" w14:textId="77777777" w:rsidR="006D07B3" w:rsidRPr="006D07B3" w:rsidRDefault="006D07B3" w:rsidP="00CA734B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memberi contoh tumbuhan berbunga dan tumbuhan tidak berbunga seperti pokok bunga raya, cendawan, paku pakis dan pokok orkid.</w:t>
            </w:r>
          </w:p>
          <w:p w14:paraId="063AA63A" w14:textId="77777777" w:rsidR="006D07B3" w:rsidRPr="006D07B3" w:rsidRDefault="006D07B3" w:rsidP="00CA734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307ACB4" w14:textId="7B122AD3" w:rsidR="006D07B3" w:rsidRPr="006D07B3" w:rsidRDefault="006D07B3" w:rsidP="00CA734B">
            <w:pPr>
              <w:widowControl w:val="0"/>
              <w:tabs>
                <w:tab w:val="left" w:pos="1745"/>
              </w:tabs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 xml:space="preserve">Murid boleh menjalankan aktiviti </w:t>
            </w:r>
            <w:r w:rsidRPr="006D07B3">
              <w:rPr>
                <w:rFonts w:ascii="Arial" w:eastAsia="Arial" w:hAnsi="Arial"/>
                <w:spacing w:val="-1"/>
              </w:rPr>
              <w:t xml:space="preserve">pengelasan </w:t>
            </w:r>
            <w:r w:rsidRPr="006D07B3">
              <w:rPr>
                <w:rFonts w:ascii="Arial" w:eastAsia="Arial" w:hAnsi="Arial"/>
              </w:rPr>
              <w:t>berdasarkan ciri yang dipelajari iaitu jenis urat daun, mempunyai bunga, jenis batang atau jenis</w:t>
            </w:r>
            <w:r w:rsidRPr="006D07B3">
              <w:rPr>
                <w:rFonts w:ascii="Arial" w:eastAsia="Arial" w:hAnsi="Arial"/>
                <w:spacing w:val="-8"/>
              </w:rPr>
              <w:t xml:space="preserve"> </w:t>
            </w:r>
            <w:r w:rsidRPr="006D07B3">
              <w:rPr>
                <w:rFonts w:ascii="Arial" w:eastAsia="Arial" w:hAnsi="Arial"/>
              </w:rPr>
              <w:t>akar.</w:t>
            </w:r>
          </w:p>
          <w:p w14:paraId="2879409F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EB0D553" w14:textId="77777777" w:rsidR="006D07B3" w:rsidRPr="006D07B3" w:rsidRDefault="006D07B3" w:rsidP="00CA734B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boleh menggunakan contoh seperti lalang dan pokok keembong untuk menunjukkan perbezaan.</w:t>
            </w:r>
          </w:p>
        </w:tc>
      </w:tr>
      <w:tr w:rsidR="006D07B3" w:rsidRPr="006D07B3" w14:paraId="36796DE4" w14:textId="77777777" w:rsidTr="006D07B3">
        <w:trPr>
          <w:trHeight w:val="1128"/>
        </w:trPr>
        <w:tc>
          <w:tcPr>
            <w:tcW w:w="823" w:type="pct"/>
            <w:vMerge/>
          </w:tcPr>
          <w:p w14:paraId="0920D5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77C626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09D74B3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236DD30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2</w:t>
            </w:r>
          </w:p>
        </w:tc>
        <w:tc>
          <w:tcPr>
            <w:tcW w:w="1103" w:type="pct"/>
            <w:vAlign w:val="center"/>
          </w:tcPr>
          <w:p w14:paraId="4746718A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Mengenal pasti bahagian yang terdapat pada satu tumbuhan sebenar yang dipilih.</w:t>
            </w:r>
          </w:p>
        </w:tc>
        <w:tc>
          <w:tcPr>
            <w:tcW w:w="1050" w:type="pct"/>
            <w:vMerge/>
          </w:tcPr>
          <w:p w14:paraId="747E907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75CAFEA" w14:textId="77777777" w:rsidTr="006D07B3">
        <w:trPr>
          <w:trHeight w:val="974"/>
        </w:trPr>
        <w:tc>
          <w:tcPr>
            <w:tcW w:w="823" w:type="pct"/>
            <w:vMerge/>
          </w:tcPr>
          <w:p w14:paraId="3066A00A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4D76D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47885DF7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5899B6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1B1BB3FC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3</w:t>
            </w:r>
          </w:p>
        </w:tc>
        <w:tc>
          <w:tcPr>
            <w:tcW w:w="1103" w:type="pct"/>
          </w:tcPr>
          <w:p w14:paraId="10D47DC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kepentingan bahagian tumbuhan kepada tumbuhan</w:t>
            </w:r>
          </w:p>
        </w:tc>
        <w:tc>
          <w:tcPr>
            <w:tcW w:w="1050" w:type="pct"/>
            <w:vMerge/>
          </w:tcPr>
          <w:p w14:paraId="42EADE3D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A32D6D0" w14:textId="77777777" w:rsidTr="006D07B3">
        <w:trPr>
          <w:trHeight w:val="705"/>
        </w:trPr>
        <w:tc>
          <w:tcPr>
            <w:tcW w:w="823" w:type="pct"/>
            <w:vMerge/>
          </w:tcPr>
          <w:p w14:paraId="1C61157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6D7F65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6135720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F0264C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69E2082D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4</w:t>
            </w:r>
          </w:p>
        </w:tc>
        <w:tc>
          <w:tcPr>
            <w:tcW w:w="1103" w:type="pct"/>
            <w:vAlign w:val="center"/>
          </w:tcPr>
          <w:p w14:paraId="1F60A248" w14:textId="77777777" w:rsidR="006D07B3" w:rsidRPr="006D07B3" w:rsidRDefault="006D07B3" w:rsidP="00EF2AA2">
            <w:pPr>
              <w:widowControl w:val="0"/>
              <w:tabs>
                <w:tab w:val="left" w:pos="2080"/>
              </w:tabs>
              <w:autoSpaceDE w:val="0"/>
              <w:autoSpaceDN w:val="0"/>
              <w:spacing w:before="165"/>
              <w:ind w:right="16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 xml:space="preserve">Mengelaskan </w:t>
            </w:r>
            <w:r w:rsidRPr="006D07B3">
              <w:rPr>
                <w:rFonts w:ascii="Arial" w:eastAsia="Arial" w:hAnsi="Arial"/>
                <w:spacing w:val="-1"/>
              </w:rPr>
              <w:t xml:space="preserve">tumbuhan </w:t>
            </w:r>
            <w:r w:rsidRPr="006D07B3">
              <w:rPr>
                <w:rFonts w:ascii="Arial" w:eastAsia="Arial" w:hAnsi="Arial"/>
              </w:rPr>
              <w:t>berdasarkan ciri yang</w:t>
            </w:r>
            <w:r w:rsidRPr="006D07B3">
              <w:rPr>
                <w:rFonts w:ascii="Arial" w:eastAsia="Arial" w:hAnsi="Arial"/>
                <w:spacing w:val="-10"/>
              </w:rPr>
              <w:t xml:space="preserve"> </w:t>
            </w:r>
            <w:r w:rsidRPr="006D07B3">
              <w:rPr>
                <w:rFonts w:ascii="Arial" w:eastAsia="Arial" w:hAnsi="Arial"/>
              </w:rPr>
              <w:t>dipilih.</w:t>
            </w:r>
          </w:p>
        </w:tc>
        <w:tc>
          <w:tcPr>
            <w:tcW w:w="1050" w:type="pct"/>
            <w:vMerge/>
          </w:tcPr>
          <w:p w14:paraId="593E6844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181748D" w14:textId="77777777" w:rsidTr="006D07B3">
        <w:trPr>
          <w:trHeight w:val="1072"/>
        </w:trPr>
        <w:tc>
          <w:tcPr>
            <w:tcW w:w="823" w:type="pct"/>
            <w:vMerge/>
          </w:tcPr>
          <w:p w14:paraId="778F0EC6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F3813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548B93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</w:rPr>
            </w:pPr>
          </w:p>
          <w:p w14:paraId="31F6BA84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5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615E28A0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5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terdapat tumbuhan yang berlainan mempunyai ciri yang sama</w:t>
            </w:r>
          </w:p>
        </w:tc>
        <w:tc>
          <w:tcPr>
            <w:tcW w:w="1050" w:type="pct"/>
            <w:vMerge/>
          </w:tcPr>
          <w:p w14:paraId="744977AF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3E230A71" w14:textId="77777777" w:rsidTr="006D07B3">
        <w:trPr>
          <w:trHeight w:val="1838"/>
        </w:trPr>
        <w:tc>
          <w:tcPr>
            <w:tcW w:w="823" w:type="pct"/>
            <w:vMerge/>
          </w:tcPr>
          <w:p w14:paraId="1055EA7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17E300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21066C85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E7DDF3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DE923F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6</w:t>
            </w:r>
          </w:p>
        </w:tc>
        <w:tc>
          <w:tcPr>
            <w:tcW w:w="1103" w:type="pct"/>
            <w:vAlign w:val="center"/>
          </w:tcPr>
          <w:p w14:paraId="44156C2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Berkomunikasi untuk menunjukkan perbezaan antara dua tumbuhan yang berlainan jenis dari aspek jenis urat daun, berbunga atau tidak berbunga, jenis batang dan jenis akar.</w:t>
            </w:r>
          </w:p>
        </w:tc>
        <w:tc>
          <w:tcPr>
            <w:tcW w:w="1050" w:type="pct"/>
            <w:vMerge/>
          </w:tcPr>
          <w:p w14:paraId="04E41C6C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F676403" w14:textId="3108D52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AE738E0" w14:textId="537DCA2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27B30B6" w14:textId="7777777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766159" w14:textId="748162A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4095D1D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56D1A3F8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25A08C30" w14:textId="77777777" w:rsidR="00E559FB" w:rsidRDefault="00E559FB" w:rsidP="00E1235A">
      <w:pPr>
        <w:rPr>
          <w:rFonts w:ascii="Times New Roman" w:eastAsia="Times New Roman" w:hAnsi="Times New Roman"/>
          <w:sz w:val="24"/>
        </w:rPr>
      </w:pPr>
    </w:p>
    <w:p w14:paraId="74A2D849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36"/>
        <w:tblW w:w="5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254"/>
        <w:gridCol w:w="1131"/>
        <w:gridCol w:w="3263"/>
        <w:gridCol w:w="2835"/>
      </w:tblGrid>
      <w:tr w:rsidR="000E7230" w:rsidRPr="005F6791" w14:paraId="0F4D85CB" w14:textId="77777777" w:rsidTr="000E7230">
        <w:trPr>
          <w:trHeight w:val="410"/>
          <w:jc w:val="center"/>
        </w:trPr>
        <w:tc>
          <w:tcPr>
            <w:tcW w:w="2315" w:type="pct"/>
            <w:gridSpan w:val="2"/>
            <w:shd w:val="clear" w:color="auto" w:fill="8DB3E1"/>
          </w:tcPr>
          <w:p w14:paraId="524C856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TEMA:</w:t>
            </w:r>
            <w:r w:rsidRPr="005F6791">
              <w:rPr>
                <w:rFonts w:ascii="Arial" w:eastAsia="Arial" w:hAnsi="Arial"/>
              </w:rPr>
              <w:t xml:space="preserve"> </w:t>
            </w:r>
            <w:r w:rsidRPr="005F6791">
              <w:rPr>
                <w:rFonts w:ascii="Arial" w:eastAsia="Arial" w:hAnsi="Arial"/>
                <w:b/>
              </w:rPr>
              <w:t>SAINS FIZIKAL</w:t>
            </w:r>
          </w:p>
        </w:tc>
        <w:tc>
          <w:tcPr>
            <w:tcW w:w="2685" w:type="pct"/>
            <w:gridSpan w:val="3"/>
            <w:shd w:val="clear" w:color="auto" w:fill="8DB3E1"/>
          </w:tcPr>
          <w:p w14:paraId="5CA70A93" w14:textId="61337E7C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UNIT: 7. MAGNET</w:t>
            </w:r>
          </w:p>
        </w:tc>
      </w:tr>
      <w:tr w:rsidR="000E7230" w:rsidRPr="005F6791" w14:paraId="0BE10AE1" w14:textId="77777777" w:rsidTr="004D4799">
        <w:trPr>
          <w:trHeight w:val="70"/>
          <w:jc w:val="center"/>
        </w:trPr>
        <w:tc>
          <w:tcPr>
            <w:tcW w:w="735" w:type="pct"/>
            <w:vMerge w:val="restart"/>
            <w:shd w:val="clear" w:color="auto" w:fill="C5D9F0"/>
            <w:vAlign w:val="center"/>
          </w:tcPr>
          <w:p w14:paraId="2C126ECD" w14:textId="5216AE6B" w:rsidR="000E7230" w:rsidRPr="005F6791" w:rsidRDefault="000E7230" w:rsidP="00EF2AA2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80" w:type="pct"/>
            <w:vMerge w:val="restart"/>
            <w:shd w:val="clear" w:color="auto" w:fill="C5D9F0"/>
            <w:vAlign w:val="center"/>
          </w:tcPr>
          <w:p w14:paraId="7F31A056" w14:textId="22D7529A" w:rsidR="000E7230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5E2B5" w14:textId="07450DDE" w:rsidR="000E7230" w:rsidRPr="005F6791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32" w:type="pct"/>
            <w:gridSpan w:val="2"/>
            <w:shd w:val="clear" w:color="auto" w:fill="C5D9F0"/>
          </w:tcPr>
          <w:p w14:paraId="068700DD" w14:textId="7A10C99C" w:rsidR="000E7230" w:rsidRPr="005F6791" w:rsidRDefault="000E7230" w:rsidP="00EF2AA2">
            <w:pPr>
              <w:widowControl w:val="0"/>
              <w:autoSpaceDE w:val="0"/>
              <w:autoSpaceDN w:val="0"/>
              <w:spacing w:before="84"/>
              <w:ind w:left="1346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3" w:type="pct"/>
            <w:vMerge w:val="restart"/>
            <w:shd w:val="clear" w:color="auto" w:fill="C5D9F0"/>
          </w:tcPr>
          <w:p w14:paraId="0438E03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14FEBE8E" w14:textId="77777777" w:rsidR="000E7230" w:rsidRPr="005F6791" w:rsidRDefault="000E7230" w:rsidP="00EF2AA2">
            <w:pPr>
              <w:widowControl w:val="0"/>
              <w:autoSpaceDE w:val="0"/>
              <w:autoSpaceDN w:val="0"/>
              <w:ind w:left="1011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CATATAN</w:t>
            </w:r>
          </w:p>
        </w:tc>
      </w:tr>
      <w:tr w:rsidR="000E7230" w:rsidRPr="005F6791" w14:paraId="43BEB0A5" w14:textId="77777777" w:rsidTr="004D4799">
        <w:trPr>
          <w:trHeight w:val="54"/>
          <w:jc w:val="center"/>
        </w:trPr>
        <w:tc>
          <w:tcPr>
            <w:tcW w:w="735" w:type="pct"/>
            <w:vMerge/>
            <w:tcBorders>
              <w:top w:val="nil"/>
            </w:tcBorders>
            <w:shd w:val="clear" w:color="auto" w:fill="C5D9F0"/>
          </w:tcPr>
          <w:p w14:paraId="536B238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  <w:tcBorders>
              <w:top w:val="nil"/>
            </w:tcBorders>
            <w:shd w:val="clear" w:color="auto" w:fill="C5D9F0"/>
          </w:tcPr>
          <w:p w14:paraId="503F621D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shd w:val="clear" w:color="auto" w:fill="C5D9F0"/>
          </w:tcPr>
          <w:p w14:paraId="1B140938" w14:textId="77777777" w:rsidR="000E7230" w:rsidRPr="005F6791" w:rsidRDefault="000E7230" w:rsidP="000E7230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</w:p>
        </w:tc>
        <w:tc>
          <w:tcPr>
            <w:tcW w:w="1212" w:type="pct"/>
            <w:shd w:val="clear" w:color="auto" w:fill="C5D9F0"/>
          </w:tcPr>
          <w:p w14:paraId="6EA5ED8F" w14:textId="114EE781" w:rsidR="000E7230" w:rsidRPr="005F6791" w:rsidRDefault="000E7230" w:rsidP="00EF2AA2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3" w:type="pct"/>
            <w:vMerge/>
            <w:shd w:val="clear" w:color="auto" w:fill="C5D9F0"/>
          </w:tcPr>
          <w:p w14:paraId="6E97770A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0B454187" w14:textId="77777777" w:rsidTr="004D4799">
        <w:trPr>
          <w:trHeight w:val="913"/>
          <w:jc w:val="center"/>
        </w:trPr>
        <w:tc>
          <w:tcPr>
            <w:tcW w:w="735" w:type="pct"/>
            <w:vMerge w:val="restart"/>
            <w:tcBorders>
              <w:bottom w:val="single" w:sz="4" w:space="0" w:color="000000"/>
            </w:tcBorders>
          </w:tcPr>
          <w:p w14:paraId="350B8691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04B4FBE3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2E2FE30C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7E2603F2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724AC9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2ABBBD7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3151F123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9C90E0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FD0D76D" w14:textId="246EADF4" w:rsidR="000E7230" w:rsidRPr="005F6791" w:rsidRDefault="00545AE2" w:rsidP="00545AE2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580" w:type="pct"/>
            <w:vMerge w:val="restart"/>
            <w:tcBorders>
              <w:bottom w:val="single" w:sz="4" w:space="0" w:color="000000"/>
            </w:tcBorders>
          </w:tcPr>
          <w:p w14:paraId="63880299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40C5C5A" w14:textId="4BDB3E12" w:rsidR="000E7230" w:rsidRPr="000E7230" w:rsidRDefault="000E7230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0E7230">
              <w:rPr>
                <w:rFonts w:ascii="Arial" w:eastAsia="Arial" w:hAnsi="Arial"/>
                <w:b/>
                <w:bCs/>
              </w:rPr>
              <w:t xml:space="preserve">   Magnet</w:t>
            </w:r>
          </w:p>
          <w:p w14:paraId="134FBF28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0584744" w14:textId="77777777" w:rsidR="000E7230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Memberi contoh kegunaan magnet dalam kehidupan.</w:t>
            </w:r>
          </w:p>
          <w:p w14:paraId="7D467612" w14:textId="77777777" w:rsidR="004D4799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73984F8F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Mengenal pasti bentuk magnet seperti magnet bar, silinder, ladam, bentuk U, butang dan cincin.</w:t>
            </w:r>
          </w:p>
          <w:p w14:paraId="2E8EA839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66568FA3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Mengitlak tindakan magnet ke atas pelbagai objek dengan menjalankan</w:t>
            </w:r>
            <w:r w:rsidRPr="000E7230">
              <w:rPr>
                <w:rFonts w:ascii="Arial" w:eastAsia="Arial" w:hAnsi="Arial"/>
                <w:spacing w:val="-10"/>
              </w:rPr>
              <w:t xml:space="preserve"> </w:t>
            </w:r>
            <w:r w:rsidRPr="000E7230">
              <w:rPr>
                <w:rFonts w:ascii="Arial" w:eastAsia="Arial" w:hAnsi="Arial"/>
              </w:rPr>
              <w:t>aktiviti.</w:t>
            </w:r>
          </w:p>
          <w:p w14:paraId="5300541D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24C7E022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 xml:space="preserve">Membuat kesimpulan tentang daya tarikan dan tolakan antara kutub-kutub magnet dengan </w:t>
            </w:r>
            <w:r w:rsidRPr="000E7230">
              <w:rPr>
                <w:rFonts w:ascii="Arial" w:eastAsia="Arial" w:hAnsi="Arial"/>
                <w:spacing w:val="-1"/>
              </w:rPr>
              <w:t xml:space="preserve">menjalankan </w:t>
            </w:r>
            <w:r w:rsidRPr="000E7230">
              <w:rPr>
                <w:rFonts w:ascii="Arial" w:eastAsia="Arial" w:hAnsi="Arial"/>
              </w:rPr>
              <w:t>penyiasatan.</w:t>
            </w:r>
          </w:p>
          <w:p w14:paraId="14232601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4207234B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Menentukan</w:t>
            </w:r>
            <w:r w:rsidRPr="000E7230">
              <w:rPr>
                <w:rFonts w:ascii="Arial" w:eastAsia="Arial" w:hAnsi="Arial"/>
              </w:rPr>
              <w:tab/>
              <w:t>kekuatan magnet ke atas objek dengan menjalankan</w:t>
            </w:r>
            <w:r w:rsidRPr="000E7230">
              <w:rPr>
                <w:rFonts w:ascii="Arial" w:eastAsia="Arial" w:hAnsi="Arial"/>
                <w:spacing w:val="-4"/>
              </w:rPr>
              <w:t xml:space="preserve"> </w:t>
            </w:r>
            <w:r w:rsidRPr="000E7230">
              <w:rPr>
                <w:rFonts w:ascii="Arial" w:eastAsia="Arial" w:hAnsi="Arial"/>
              </w:rPr>
              <w:t>penyiasatan.</w:t>
            </w:r>
          </w:p>
          <w:p w14:paraId="76F92F24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09E56138" w14:textId="49FF2796" w:rsidR="000E7230" w:rsidRPr="001A54FE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Menjelaskan pemerhatian tentang magnet melalui</w:t>
            </w:r>
            <w:r>
              <w:rPr>
                <w:rFonts w:ascii="Arial" w:eastAsia="Arial" w:hAnsi="Arial"/>
              </w:rPr>
              <w:t xml:space="preserve"> </w:t>
            </w:r>
            <w:r w:rsidRPr="000E7230">
              <w:rPr>
                <w:rFonts w:ascii="Arial" w:eastAsia="Arial" w:hAnsi="Arial"/>
              </w:rPr>
              <w:t>lakaran, TMK, penulisan atau</w:t>
            </w:r>
            <w:r w:rsidR="001A54FE">
              <w:rPr>
                <w:rFonts w:ascii="Arial" w:eastAsia="Arial" w:hAnsi="Arial"/>
              </w:rPr>
              <w:t xml:space="preserve"> </w:t>
            </w:r>
            <w:r w:rsidRPr="001A54FE">
              <w:rPr>
                <w:rFonts w:ascii="Arial" w:eastAsia="Arial" w:hAnsi="Arial"/>
              </w:rPr>
              <w:t>lisan.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C5F9F41" w14:textId="2B5B4BE5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1</w:t>
            </w:r>
          </w:p>
        </w:tc>
        <w:tc>
          <w:tcPr>
            <w:tcW w:w="1212" w:type="pct"/>
            <w:tcBorders>
              <w:bottom w:val="single" w:sz="4" w:space="0" w:color="000000"/>
            </w:tcBorders>
            <w:vAlign w:val="center"/>
          </w:tcPr>
          <w:p w14:paraId="1D04D752" w14:textId="6AB27C83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5DC53483" w14:textId="77777777" w:rsidR="000E7230" w:rsidRPr="005F6791" w:rsidRDefault="000E7230" w:rsidP="00F55756">
            <w:pPr>
              <w:widowControl w:val="0"/>
              <w:autoSpaceDE w:val="0"/>
              <w:autoSpaceDN w:val="0"/>
              <w:spacing w:before="1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Memberi contoh objek atau alat yang menggunakan magnet.</w:t>
            </w:r>
          </w:p>
        </w:tc>
        <w:tc>
          <w:tcPr>
            <w:tcW w:w="1053" w:type="pct"/>
            <w:vMerge w:val="restart"/>
            <w:tcBorders>
              <w:bottom w:val="single" w:sz="4" w:space="0" w:color="000000"/>
            </w:tcBorders>
          </w:tcPr>
          <w:p w14:paraId="717C699E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CECBF0B" w14:textId="1C01BBB1" w:rsidR="000E7230" w:rsidRPr="005F6791" w:rsidRDefault="000E7230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Murid digalakkan membawa pelbagai alat yang menggunakan </w:t>
            </w:r>
            <w:r w:rsidRPr="005F6791">
              <w:rPr>
                <w:rFonts w:ascii="Arial" w:eastAsia="Arial" w:hAnsi="Arial"/>
                <w:spacing w:val="-1"/>
              </w:rPr>
              <w:t xml:space="preserve">magnet </w:t>
            </w:r>
            <w:r w:rsidRPr="005F6791">
              <w:rPr>
                <w:rFonts w:ascii="Arial" w:eastAsia="Arial" w:hAnsi="Arial"/>
              </w:rPr>
              <w:t>seperti kotak pensel bermagnet, magnet hiasan di peti sejuk dan</w:t>
            </w:r>
            <w:r w:rsidRPr="005F6791">
              <w:rPr>
                <w:rFonts w:ascii="Arial" w:eastAsia="Arial" w:hAnsi="Arial"/>
                <w:spacing w:val="-4"/>
              </w:rPr>
              <w:t xml:space="preserve"> </w:t>
            </w:r>
            <w:r w:rsidRPr="005F6791">
              <w:rPr>
                <w:rFonts w:ascii="Arial" w:eastAsia="Arial" w:hAnsi="Arial"/>
              </w:rPr>
              <w:t>permainan.</w:t>
            </w:r>
          </w:p>
          <w:p w14:paraId="3169F186" w14:textId="379BC316" w:rsidR="000E7230" w:rsidRPr="005F6791" w:rsidRDefault="000E7230" w:rsidP="00EF2AA2">
            <w:pPr>
              <w:widowControl w:val="0"/>
              <w:tabs>
                <w:tab w:val="left" w:pos="1723"/>
                <w:tab w:val="left" w:pos="2239"/>
              </w:tabs>
              <w:autoSpaceDE w:val="0"/>
              <w:autoSpaceDN w:val="0"/>
              <w:spacing w:before="138"/>
              <w:ind w:left="111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Murid menjalankan penyiasatan dengan</w:t>
            </w:r>
          </w:p>
          <w:p w14:paraId="48636411" w14:textId="689C119F" w:rsidR="000E7230" w:rsidRPr="005F6791" w:rsidRDefault="000E7230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6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Mendekatkan </w:t>
            </w:r>
            <w:r w:rsidRPr="005F6791">
              <w:rPr>
                <w:rFonts w:ascii="Arial" w:eastAsia="Arial" w:hAnsi="Arial"/>
                <w:spacing w:val="-1"/>
              </w:rPr>
              <w:t xml:space="preserve">magnet </w:t>
            </w:r>
            <w:r w:rsidRPr="005F6791">
              <w:rPr>
                <w:rFonts w:ascii="Arial" w:eastAsia="Arial" w:hAnsi="Arial"/>
              </w:rPr>
              <w:t>dengan objek dan memerhati sama ada menarik objek atau tidak menarik</w:t>
            </w:r>
            <w:r w:rsidRPr="005F6791">
              <w:rPr>
                <w:rFonts w:ascii="Arial" w:eastAsia="Arial" w:hAnsi="Arial"/>
                <w:spacing w:val="-5"/>
              </w:rPr>
              <w:t xml:space="preserve"> </w:t>
            </w:r>
            <w:r w:rsidRPr="005F6791">
              <w:rPr>
                <w:rFonts w:ascii="Arial" w:eastAsia="Arial" w:hAnsi="Arial"/>
              </w:rPr>
              <w:t>objek.</w:t>
            </w:r>
          </w:p>
          <w:p w14:paraId="2802B778" w14:textId="756E7E44" w:rsidR="000E7230" w:rsidRPr="005F6791" w:rsidRDefault="000E7230" w:rsidP="00EF2AA2">
            <w:pPr>
              <w:widowControl w:val="0"/>
              <w:tabs>
                <w:tab w:val="left" w:pos="1723"/>
              </w:tabs>
              <w:autoSpaceDE w:val="0"/>
              <w:autoSpaceDN w:val="0"/>
              <w:spacing w:before="138"/>
              <w:ind w:left="111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Murid menjalankan penyiasatan yang adil menggunakan magnet untuk menguji kekuatan magnet dari aspek jarak dan bilangan klip kertas yang boleh ditarik dengan memalarkan bentuk dan saiz magnet.</w:t>
            </w:r>
          </w:p>
        </w:tc>
      </w:tr>
      <w:tr w:rsidR="000E7230" w:rsidRPr="005F6791" w14:paraId="2C4D75E5" w14:textId="77777777" w:rsidTr="004D4799">
        <w:trPr>
          <w:trHeight w:val="690"/>
          <w:jc w:val="center"/>
        </w:trPr>
        <w:tc>
          <w:tcPr>
            <w:tcW w:w="735" w:type="pct"/>
            <w:vMerge/>
          </w:tcPr>
          <w:p w14:paraId="79FCC1F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75AB542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A5AA8D8" w14:textId="687B6BE7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2</w:t>
            </w:r>
          </w:p>
        </w:tc>
        <w:tc>
          <w:tcPr>
            <w:tcW w:w="1212" w:type="pct"/>
            <w:vAlign w:val="center"/>
          </w:tcPr>
          <w:p w14:paraId="77062E7C" w14:textId="264E713B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43324F85" w14:textId="65F8C2FB" w:rsidR="000E7230" w:rsidRPr="005F6791" w:rsidRDefault="000E7230" w:rsidP="00F55756">
            <w:pPr>
              <w:widowControl w:val="0"/>
              <w:tabs>
                <w:tab w:val="left" w:pos="1452"/>
                <w:tab w:val="left" w:pos="2299"/>
              </w:tabs>
              <w:autoSpaceDE w:val="0"/>
              <w:autoSpaceDN w:val="0"/>
              <w:ind w:left="107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Mengenal pasti</w:t>
            </w:r>
            <w:r w:rsidRPr="005F6791">
              <w:rPr>
                <w:rFonts w:ascii="Arial" w:eastAsia="Arial" w:hAnsi="Arial"/>
              </w:rPr>
              <w:tab/>
            </w:r>
            <w:r w:rsidRPr="005F6791">
              <w:rPr>
                <w:rFonts w:ascii="Arial" w:eastAsia="Arial" w:hAnsi="Arial"/>
                <w:spacing w:val="-1"/>
              </w:rPr>
              <w:t xml:space="preserve">pelbagai </w:t>
            </w:r>
            <w:r w:rsidRPr="005F6791">
              <w:rPr>
                <w:rFonts w:ascii="Arial" w:eastAsia="Arial" w:hAnsi="Arial"/>
              </w:rPr>
              <w:t>bentuk magnet.</w:t>
            </w:r>
          </w:p>
        </w:tc>
        <w:tc>
          <w:tcPr>
            <w:tcW w:w="1053" w:type="pct"/>
            <w:vMerge/>
          </w:tcPr>
          <w:p w14:paraId="7C21808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C9B8FED" w14:textId="77777777" w:rsidTr="004D4799">
        <w:trPr>
          <w:trHeight w:val="718"/>
          <w:jc w:val="center"/>
        </w:trPr>
        <w:tc>
          <w:tcPr>
            <w:tcW w:w="735" w:type="pct"/>
            <w:vMerge/>
          </w:tcPr>
          <w:p w14:paraId="3A8031B9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F57CAB5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371D531B" w14:textId="61E76358" w:rsidR="000E7230" w:rsidRPr="000E7230" w:rsidRDefault="000E7230" w:rsidP="000E723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3</w:t>
            </w:r>
          </w:p>
        </w:tc>
        <w:tc>
          <w:tcPr>
            <w:tcW w:w="1212" w:type="pct"/>
            <w:vAlign w:val="center"/>
          </w:tcPr>
          <w:p w14:paraId="38351A55" w14:textId="730C3A16" w:rsidR="000E7230" w:rsidRPr="005F6791" w:rsidRDefault="000E7230" w:rsidP="00F5575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</w:rPr>
            </w:pPr>
          </w:p>
          <w:p w14:paraId="68401348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Mengitlak tindakan magnet ke atas pelbagai objek.</w:t>
            </w:r>
          </w:p>
        </w:tc>
        <w:tc>
          <w:tcPr>
            <w:tcW w:w="1053" w:type="pct"/>
            <w:vMerge/>
          </w:tcPr>
          <w:p w14:paraId="7D309A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30B54CE2" w14:textId="77777777" w:rsidTr="004D4799">
        <w:trPr>
          <w:trHeight w:val="1335"/>
          <w:jc w:val="center"/>
        </w:trPr>
        <w:tc>
          <w:tcPr>
            <w:tcW w:w="735" w:type="pct"/>
            <w:vMerge/>
          </w:tcPr>
          <w:p w14:paraId="59B9D3A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59C7D866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4B0A142F" w14:textId="3F741F74" w:rsidR="000E7230" w:rsidRPr="000E7230" w:rsidRDefault="000E7230" w:rsidP="000E7230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4</w:t>
            </w:r>
          </w:p>
        </w:tc>
        <w:tc>
          <w:tcPr>
            <w:tcW w:w="1212" w:type="pct"/>
            <w:vAlign w:val="center"/>
          </w:tcPr>
          <w:p w14:paraId="32B0F5DD" w14:textId="7B0A090C" w:rsidR="000E7230" w:rsidRPr="005F6791" w:rsidRDefault="000E7230" w:rsidP="00F5575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</w:rPr>
            </w:pPr>
          </w:p>
          <w:p w14:paraId="49D4E604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Membuat pengitlakan tentang daya tarikan dan tolakan antara kutub-kutub</w:t>
            </w:r>
            <w:r w:rsidRPr="005F6791">
              <w:rPr>
                <w:rFonts w:ascii="Arial" w:eastAsia="Arial" w:hAnsi="Arial"/>
                <w:spacing w:val="-9"/>
              </w:rPr>
              <w:t xml:space="preserve"> </w:t>
            </w:r>
            <w:r w:rsidRPr="005F6791">
              <w:rPr>
                <w:rFonts w:ascii="Arial" w:eastAsia="Arial" w:hAnsi="Arial"/>
              </w:rPr>
              <w:t>magnet.</w:t>
            </w:r>
          </w:p>
        </w:tc>
        <w:tc>
          <w:tcPr>
            <w:tcW w:w="1053" w:type="pct"/>
            <w:vMerge/>
          </w:tcPr>
          <w:p w14:paraId="078913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19F6B3FA" w14:textId="77777777" w:rsidTr="004D4799">
        <w:trPr>
          <w:trHeight w:val="1113"/>
          <w:jc w:val="center"/>
        </w:trPr>
        <w:tc>
          <w:tcPr>
            <w:tcW w:w="735" w:type="pct"/>
            <w:vMerge/>
          </w:tcPr>
          <w:p w14:paraId="31390AB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3FFDF4F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DC9E0DA" w14:textId="64E78712" w:rsidR="000E7230" w:rsidRPr="000E7230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5</w:t>
            </w:r>
          </w:p>
        </w:tc>
        <w:tc>
          <w:tcPr>
            <w:tcW w:w="1212" w:type="pct"/>
            <w:vAlign w:val="center"/>
          </w:tcPr>
          <w:p w14:paraId="00031FDB" w14:textId="5CB52E9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12E9D0CE" w14:textId="16A64031" w:rsidR="000E7230" w:rsidRPr="005F6791" w:rsidRDefault="000E7230" w:rsidP="00F55756">
            <w:pPr>
              <w:widowControl w:val="0"/>
              <w:tabs>
                <w:tab w:val="left" w:pos="2016"/>
              </w:tabs>
              <w:autoSpaceDE w:val="0"/>
              <w:autoSpaceDN w:val="0"/>
              <w:ind w:left="107" w:right="93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Membuat </w:t>
            </w:r>
            <w:r w:rsidRPr="005F6791">
              <w:rPr>
                <w:rFonts w:ascii="Arial" w:eastAsia="Arial" w:hAnsi="Arial"/>
                <w:spacing w:val="-1"/>
              </w:rPr>
              <w:t xml:space="preserve">kesimpulan </w:t>
            </w:r>
            <w:r w:rsidRPr="005F6791">
              <w:rPr>
                <w:rFonts w:ascii="Arial" w:eastAsia="Arial" w:hAnsi="Arial"/>
              </w:rPr>
              <w:t>kekuatan suatu magnet berdasarkan penyiasatan yang dibuat.</w:t>
            </w:r>
          </w:p>
        </w:tc>
        <w:tc>
          <w:tcPr>
            <w:tcW w:w="1053" w:type="pct"/>
            <w:vMerge/>
          </w:tcPr>
          <w:p w14:paraId="2EFC23D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084AAD4" w14:textId="77777777" w:rsidTr="004D4799">
        <w:trPr>
          <w:trHeight w:val="1273"/>
          <w:jc w:val="center"/>
        </w:trPr>
        <w:tc>
          <w:tcPr>
            <w:tcW w:w="735" w:type="pct"/>
            <w:vMerge/>
          </w:tcPr>
          <w:p w14:paraId="7F8DFC0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742EAD1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5933A794" w14:textId="7AF9A466" w:rsidR="000E7230" w:rsidRPr="005F6791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212" w:type="pct"/>
            <w:vAlign w:val="center"/>
          </w:tcPr>
          <w:p w14:paraId="5714152E" w14:textId="34C3DE4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Cs/>
              </w:rPr>
            </w:pPr>
            <w:r w:rsidRPr="005F6791">
              <w:rPr>
                <w:rFonts w:ascii="Arial" w:eastAsia="Arial" w:hAnsi="Arial"/>
                <w:bCs/>
              </w:rPr>
              <w:t>Mereka</w:t>
            </w:r>
            <w:r w:rsidRPr="005F6791">
              <w:rPr>
                <w:rFonts w:ascii="Arial" w:eastAsia="Arial" w:hAnsi="Arial"/>
                <w:bCs/>
              </w:rPr>
              <w:tab/>
              <w:t>bentuk</w:t>
            </w:r>
            <w:r w:rsidRPr="005F6791">
              <w:rPr>
                <w:rFonts w:ascii="Arial" w:eastAsia="Arial" w:hAnsi="Arial"/>
                <w:bCs/>
              </w:rPr>
              <w:tab/>
              <w:t>permainan atau</w:t>
            </w:r>
            <w:r w:rsidRPr="005F6791">
              <w:rPr>
                <w:rFonts w:ascii="Arial" w:eastAsia="Arial" w:hAnsi="Arial"/>
                <w:bCs/>
              </w:rPr>
              <w:tab/>
              <w:t>alat berdasarkan penggunaan magnet.</w:t>
            </w:r>
          </w:p>
        </w:tc>
        <w:tc>
          <w:tcPr>
            <w:tcW w:w="1053" w:type="pct"/>
            <w:vMerge/>
          </w:tcPr>
          <w:p w14:paraId="387D788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96D54" w:rsidRPr="005F6791" w14:paraId="393B7840" w14:textId="77777777" w:rsidTr="00696D54">
        <w:trPr>
          <w:trHeight w:val="434"/>
          <w:jc w:val="center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235460A9" w14:textId="77777777" w:rsidR="00696D54" w:rsidRPr="00B94A4F" w:rsidRDefault="00696D54" w:rsidP="00696D54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32AD30F2" w14:textId="770CEB23" w:rsidR="00696D54" w:rsidRPr="005F6791" w:rsidRDefault="00696D54" w:rsidP="00696D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22B394C4" w14:textId="6100021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585E5B58" w14:textId="36E31104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40109C52" w14:textId="5849D5C5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239ADA8F" w14:textId="77777777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7895F0FA" w14:textId="2B4AA58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1ACB441" w14:textId="498BECC4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817"/>
        <w:gridCol w:w="1698"/>
        <w:gridCol w:w="2979"/>
        <w:gridCol w:w="2519"/>
      </w:tblGrid>
      <w:tr w:rsidR="00552949" w:rsidRPr="00552949" w14:paraId="2AD88E94" w14:textId="77777777" w:rsidTr="005C6543">
        <w:trPr>
          <w:trHeight w:val="410"/>
        </w:trPr>
        <w:tc>
          <w:tcPr>
            <w:tcW w:w="2321" w:type="pct"/>
            <w:gridSpan w:val="2"/>
            <w:shd w:val="clear" w:color="auto" w:fill="8DB3E1"/>
          </w:tcPr>
          <w:p w14:paraId="66BEA2B4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TEMA: SAINS BAHAN</w:t>
            </w:r>
          </w:p>
        </w:tc>
        <w:tc>
          <w:tcPr>
            <w:tcW w:w="2679" w:type="pct"/>
            <w:gridSpan w:val="3"/>
            <w:shd w:val="clear" w:color="auto" w:fill="8DB3E1"/>
          </w:tcPr>
          <w:p w14:paraId="3A74B88B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UNIT : 8. PENYERAPAN</w:t>
            </w:r>
          </w:p>
        </w:tc>
      </w:tr>
      <w:tr w:rsidR="00EF2AA2" w:rsidRPr="00552949" w14:paraId="629D4630" w14:textId="77777777" w:rsidTr="00552949">
        <w:trPr>
          <w:trHeight w:val="54"/>
        </w:trPr>
        <w:tc>
          <w:tcPr>
            <w:tcW w:w="900" w:type="pct"/>
            <w:vMerge w:val="restart"/>
            <w:shd w:val="clear" w:color="auto" w:fill="C5D9F0"/>
            <w:vAlign w:val="center"/>
          </w:tcPr>
          <w:p w14:paraId="50E294B0" w14:textId="69CF5313" w:rsidR="00EF2AA2" w:rsidRPr="00552949" w:rsidRDefault="00552949" w:rsidP="00EF2AA2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421" w:type="pct"/>
            <w:vMerge w:val="restart"/>
            <w:shd w:val="clear" w:color="auto" w:fill="C5D9F0"/>
            <w:vAlign w:val="center"/>
          </w:tcPr>
          <w:p w14:paraId="17A7A1BB" w14:textId="56F75E60" w:rsidR="00552949" w:rsidRDefault="00552949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KANDUNGAN</w:t>
            </w:r>
          </w:p>
          <w:p w14:paraId="01078197" w14:textId="0C864F94" w:rsidR="00EF2AA2" w:rsidRPr="00552949" w:rsidRDefault="00EF2AA2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C5D9F0"/>
          </w:tcPr>
          <w:p w14:paraId="18031F8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C5D9F0"/>
          </w:tcPr>
          <w:p w14:paraId="4ADC3A55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DB6A322" w14:textId="77777777" w:rsidR="00EF2AA2" w:rsidRPr="00552949" w:rsidRDefault="00EF2AA2" w:rsidP="00552949">
            <w:pPr>
              <w:widowControl w:val="0"/>
              <w:autoSpaceDE w:val="0"/>
              <w:autoSpaceDN w:val="0"/>
              <w:ind w:right="108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CATATAN</w:t>
            </w:r>
          </w:p>
        </w:tc>
      </w:tr>
      <w:tr w:rsidR="00552949" w:rsidRPr="00552949" w14:paraId="50E696FA" w14:textId="77777777" w:rsidTr="00552949">
        <w:trPr>
          <w:trHeight w:val="506"/>
        </w:trPr>
        <w:tc>
          <w:tcPr>
            <w:tcW w:w="900" w:type="pct"/>
            <w:vMerge/>
            <w:tcBorders>
              <w:top w:val="nil"/>
            </w:tcBorders>
            <w:shd w:val="clear" w:color="auto" w:fill="C5D9F0"/>
          </w:tcPr>
          <w:p w14:paraId="469A7C93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  <w:tcBorders>
              <w:top w:val="nil"/>
            </w:tcBorders>
            <w:shd w:val="clear" w:color="auto" w:fill="C5D9F0"/>
          </w:tcPr>
          <w:p w14:paraId="2FA9E4C7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  <w:shd w:val="clear" w:color="auto" w:fill="C5D9F0"/>
          </w:tcPr>
          <w:p w14:paraId="23BA63D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TAHAP</w:t>
            </w:r>
          </w:p>
          <w:p w14:paraId="4093DAE9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109" w:type="pct"/>
            <w:shd w:val="clear" w:color="auto" w:fill="C5D9F0"/>
          </w:tcPr>
          <w:p w14:paraId="0341E6E7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C5D9F0"/>
          </w:tcPr>
          <w:p w14:paraId="1243DF9F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BF7487A" w14:textId="77777777" w:rsidTr="00545AE2">
        <w:trPr>
          <w:trHeight w:val="855"/>
        </w:trPr>
        <w:tc>
          <w:tcPr>
            <w:tcW w:w="900" w:type="pct"/>
            <w:vMerge w:val="restart"/>
            <w:vAlign w:val="center"/>
          </w:tcPr>
          <w:p w14:paraId="409EFCF3" w14:textId="77777777" w:rsidR="00D2037B" w:rsidRDefault="00D2037B" w:rsidP="00545AE2">
            <w:pPr>
              <w:spacing w:after="200" w:line="276" w:lineRule="auto"/>
              <w:rPr>
                <w:b/>
                <w:sz w:val="22"/>
                <w:szCs w:val="22"/>
                <w:lang w:val="ms-MY"/>
              </w:rPr>
            </w:pPr>
          </w:p>
          <w:p w14:paraId="5269A305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30</w:t>
            </w:r>
          </w:p>
          <w:p w14:paraId="45F18DBA" w14:textId="33F5EBBF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22.9.2025-26.9.2025</w:t>
            </w:r>
          </w:p>
          <w:p w14:paraId="5ED6E2E6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31</w:t>
            </w:r>
          </w:p>
          <w:p w14:paraId="3BF7C6F3" w14:textId="2C23C170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29.9.2025-3.10.2025</w:t>
            </w:r>
          </w:p>
          <w:p w14:paraId="2B9825D4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32</w:t>
            </w:r>
          </w:p>
          <w:p w14:paraId="2559C035" w14:textId="06F00FC9" w:rsidR="00D2037B" w:rsidRDefault="00545AE2" w:rsidP="00545AE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6.10.2025-10.10.2025</w:t>
            </w:r>
          </w:p>
          <w:p w14:paraId="118EBE35" w14:textId="77777777" w:rsidR="00545AE2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5B4598D" w14:textId="77777777" w:rsidR="00545AE2" w:rsidRPr="003D1977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2DC32D6" w14:textId="77777777" w:rsidR="00545AE2" w:rsidRPr="00F4042E" w:rsidRDefault="00545AE2" w:rsidP="00545AE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049739ED" w14:textId="77777777" w:rsidR="00545AE2" w:rsidRPr="009302EF" w:rsidRDefault="00545AE2" w:rsidP="00545AE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304457C" w14:textId="5379E0DD" w:rsidR="00D2037B" w:rsidRPr="00B94A4F" w:rsidRDefault="00D2037B" w:rsidP="00D2037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DF76D9A" w14:textId="77777777" w:rsidR="00D2037B" w:rsidRPr="00145FFE" w:rsidRDefault="00D2037B" w:rsidP="00D203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ECB2FCE" w14:textId="77777777" w:rsidR="007F7294" w:rsidRDefault="007F7294" w:rsidP="00545AE2">
            <w:pPr>
              <w:widowControl w:val="0"/>
              <w:autoSpaceDE w:val="0"/>
              <w:autoSpaceDN w:val="0"/>
              <w:spacing w:before="1"/>
              <w:ind w:right="93"/>
              <w:rPr>
                <w:rFonts w:ascii="Arial" w:eastAsia="Arial" w:hAnsi="Arial"/>
              </w:rPr>
            </w:pPr>
          </w:p>
          <w:p w14:paraId="679CE87A" w14:textId="65BD2167" w:rsidR="00545AE2" w:rsidRPr="00552949" w:rsidRDefault="00545AE2" w:rsidP="00545AE2">
            <w:pPr>
              <w:widowControl w:val="0"/>
              <w:autoSpaceDE w:val="0"/>
              <w:autoSpaceDN w:val="0"/>
              <w:spacing w:before="1"/>
              <w:ind w:right="93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 w:val="restart"/>
          </w:tcPr>
          <w:p w14:paraId="4CF6274B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6FD29AA1" w14:textId="2C667FE2" w:rsidR="007F7294" w:rsidRDefault="007F7294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5C6543">
              <w:rPr>
                <w:rFonts w:ascii="Arial" w:eastAsia="Arial" w:hAnsi="Arial"/>
                <w:b/>
                <w:bCs/>
              </w:rPr>
              <w:t>Keupayaan bahan menyerap air</w:t>
            </w:r>
          </w:p>
          <w:p w14:paraId="456CED22" w14:textId="77777777" w:rsidR="007F7294" w:rsidRPr="005C6543" w:rsidRDefault="007F7294" w:rsidP="007F7294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  <w:b/>
                <w:bCs/>
              </w:rPr>
            </w:pPr>
          </w:p>
          <w:p w14:paraId="371E872D" w14:textId="11A727D5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4F6951">
              <w:rPr>
                <w:rFonts w:ascii="Arial" w:eastAsia="Arial" w:hAnsi="Arial"/>
              </w:rPr>
              <w:t>Mengenal pasti objek yang boleh menyerap air dan tidak boleh menyerap air dengan menjalankan penyiasatan.</w:t>
            </w:r>
          </w:p>
          <w:p w14:paraId="2AD90FDE" w14:textId="77777777" w:rsidR="00151C14" w:rsidRPr="005C6543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78F3704D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>Mengelas objek yang boleh menyerap air dan tidak boleh menyerap air.</w:t>
            </w:r>
          </w:p>
          <w:p w14:paraId="64ACA9EE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68CE3D3E" w14:textId="54AFD7B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 xml:space="preserve">Memerihalkan keupayaan objek menyerap air berdasarkan jenis bahan dengan </w:t>
            </w:r>
            <w:r w:rsidRPr="005C6543">
              <w:rPr>
                <w:rFonts w:ascii="Arial" w:eastAsia="Arial" w:hAnsi="Arial"/>
                <w:spacing w:val="-1"/>
              </w:rPr>
              <w:t xml:space="preserve">menjalankan </w:t>
            </w:r>
            <w:r w:rsidRPr="005C6543">
              <w:rPr>
                <w:rFonts w:ascii="Arial" w:eastAsia="Arial" w:hAnsi="Arial"/>
              </w:rPr>
              <w:t>penyiasatan.</w:t>
            </w:r>
          </w:p>
          <w:p w14:paraId="4EDED004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53E0D4B8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>Menyatakan kepentingan objek yang boleh menyerap air dan tidak boleh menyerap air dalam kehidupan.</w:t>
            </w:r>
          </w:p>
          <w:p w14:paraId="0DFDBE59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41B5B5C4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Mereka cipta objek berdasarkan kebolehan menyerap air.</w:t>
            </w:r>
          </w:p>
          <w:p w14:paraId="6523C21C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5EC2EEBC" w14:textId="7901D627" w:rsidR="007F7294" w:rsidRPr="005C6543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Menjelaskan pemerhatian tentang keupayaan bahan menyerap air melalui lakaran, penulisan, TMK atau lisan.</w:t>
            </w:r>
          </w:p>
        </w:tc>
        <w:tc>
          <w:tcPr>
            <w:tcW w:w="632" w:type="pct"/>
            <w:tcBorders>
              <w:bottom w:val="single" w:sz="4" w:space="0" w:color="000000"/>
            </w:tcBorders>
          </w:tcPr>
          <w:p w14:paraId="775D25CF" w14:textId="136DC4B5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</w:tcPr>
          <w:p w14:paraId="185135EE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4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Menyatakan objek yang boleh menyerap dan tidak boleh menyerap air.</w:t>
            </w:r>
          </w:p>
        </w:tc>
        <w:tc>
          <w:tcPr>
            <w:tcW w:w="938" w:type="pct"/>
            <w:vMerge w:val="restart"/>
          </w:tcPr>
          <w:p w14:paraId="7E8EA1DB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0E449D1" w14:textId="77777777" w:rsidR="007F7294" w:rsidRPr="00552949" w:rsidRDefault="007F7294" w:rsidP="00CA734B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Murid menjalankan aktiviti mengelaskan objek yang menyerap air dan tidak menyerap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air.</w:t>
            </w:r>
          </w:p>
          <w:p w14:paraId="10F0A920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1" w:line="252" w:lineRule="exact"/>
              <w:ind w:left="121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Contoh</w:t>
            </w:r>
            <w:r w:rsidRPr="00552949">
              <w:rPr>
                <w:rFonts w:ascii="Arial" w:eastAsia="Arial" w:hAnsi="Arial"/>
                <w:spacing w:val="-6"/>
              </w:rPr>
              <w:t xml:space="preserve"> </w:t>
            </w:r>
            <w:r w:rsidRPr="00552949">
              <w:rPr>
                <w:rFonts w:ascii="Arial" w:eastAsia="Arial" w:hAnsi="Arial"/>
              </w:rPr>
              <w:t>objek;</w:t>
            </w:r>
          </w:p>
          <w:p w14:paraId="7B94EE10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37"/>
              </w:tabs>
              <w:autoSpaceDE w:val="0"/>
              <w:autoSpaceDN w:val="0"/>
              <w:spacing w:line="252" w:lineRule="exact"/>
              <w:ind w:firstLine="72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sapu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tangan;</w:t>
            </w:r>
          </w:p>
          <w:p w14:paraId="1B7DD9EB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before="2"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kertas</w:t>
            </w:r>
            <w:r w:rsidRPr="00552949">
              <w:rPr>
                <w:rFonts w:ascii="Arial" w:eastAsia="Arial" w:hAnsi="Arial"/>
                <w:spacing w:val="-5"/>
              </w:rPr>
              <w:t xml:space="preserve"> </w:t>
            </w:r>
            <w:r w:rsidRPr="00552949">
              <w:rPr>
                <w:rFonts w:ascii="Arial" w:eastAsia="Arial" w:hAnsi="Arial"/>
              </w:rPr>
              <w:t>tisu;</w:t>
            </w:r>
          </w:p>
          <w:p w14:paraId="461DDAD2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klip</w:t>
            </w:r>
            <w:r w:rsidRPr="00552949">
              <w:rPr>
                <w:rFonts w:ascii="Arial" w:eastAsia="Arial" w:hAnsi="Arial"/>
                <w:spacing w:val="-5"/>
              </w:rPr>
              <w:t xml:space="preserve"> </w:t>
            </w:r>
            <w:r w:rsidRPr="00552949">
              <w:rPr>
                <w:rFonts w:ascii="Arial" w:eastAsia="Arial" w:hAnsi="Arial"/>
              </w:rPr>
              <w:t>kertas;</w:t>
            </w:r>
          </w:p>
          <w:p w14:paraId="02608AF3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before="1"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guli;</w:t>
            </w:r>
          </w:p>
          <w:p w14:paraId="5E4A9C95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penutup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botol;</w:t>
            </w:r>
          </w:p>
          <w:p w14:paraId="319B8E70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 xml:space="preserve">kertas; dan </w:t>
            </w:r>
          </w:p>
          <w:p w14:paraId="61CF4BD6" w14:textId="72C24D3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mop.</w:t>
            </w:r>
          </w:p>
          <w:p w14:paraId="689D31B2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</w:rPr>
            </w:pPr>
          </w:p>
          <w:p w14:paraId="47040AC0" w14:textId="77777777" w:rsidR="007F7294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Murid boleh menentukan keupayaan objek menyerap air berdasarkan jenis bahan dengan mengumpulkan isipadu air yang telah diserap oleh objek. Saiz objek yang digunakan hendaklah di malarkan.</w:t>
            </w:r>
          </w:p>
          <w:p w14:paraId="59F434D4" w14:textId="77777777" w:rsidR="007F7294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</w:p>
          <w:p w14:paraId="71887B83" w14:textId="0EB29EC2" w:rsidR="007F7294" w:rsidRPr="00552949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Nota: Span diperbuat daripada plastik dimana plastik tidak menyerap air.</w:t>
            </w:r>
          </w:p>
        </w:tc>
      </w:tr>
      <w:tr w:rsidR="007F7294" w:rsidRPr="00552949" w14:paraId="387DFC4B" w14:textId="77777777" w:rsidTr="007F7294">
        <w:trPr>
          <w:trHeight w:val="1324"/>
        </w:trPr>
        <w:tc>
          <w:tcPr>
            <w:tcW w:w="900" w:type="pct"/>
            <w:vMerge/>
          </w:tcPr>
          <w:p w14:paraId="313A1B5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19DD620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9028532" w14:textId="29A82154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2</w:t>
            </w:r>
          </w:p>
        </w:tc>
        <w:tc>
          <w:tcPr>
            <w:tcW w:w="1109" w:type="pct"/>
          </w:tcPr>
          <w:p w14:paraId="4F730B22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Menyenaraikan</w:t>
            </w:r>
          </w:p>
          <w:p w14:paraId="0B7EE595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kepentingan kebolehan bahan yang boleh menyerap air dan tidak menyerap air dalam kehidupan.</w:t>
            </w:r>
          </w:p>
        </w:tc>
        <w:tc>
          <w:tcPr>
            <w:tcW w:w="938" w:type="pct"/>
            <w:vMerge/>
          </w:tcPr>
          <w:p w14:paraId="1E3A2A85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779E1B1A" w14:textId="77777777" w:rsidTr="007F7294">
        <w:trPr>
          <w:trHeight w:val="929"/>
        </w:trPr>
        <w:tc>
          <w:tcPr>
            <w:tcW w:w="900" w:type="pct"/>
            <w:vMerge/>
          </w:tcPr>
          <w:p w14:paraId="693F888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44150E17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4D2BA994" w14:textId="2047EF23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3</w:t>
            </w:r>
          </w:p>
        </w:tc>
        <w:tc>
          <w:tcPr>
            <w:tcW w:w="1109" w:type="pct"/>
          </w:tcPr>
          <w:p w14:paraId="12A6D6FC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Mengelas objek yang boleh menyerap air dan tidak boleh menyerap</w:t>
            </w:r>
            <w:r w:rsidRPr="00552949">
              <w:rPr>
                <w:rFonts w:ascii="Arial" w:eastAsia="Arial" w:hAnsi="Arial"/>
                <w:spacing w:val="-2"/>
              </w:rPr>
              <w:t xml:space="preserve"> </w:t>
            </w:r>
            <w:r w:rsidRPr="00552949">
              <w:rPr>
                <w:rFonts w:ascii="Arial" w:eastAsia="Arial" w:hAnsi="Arial"/>
              </w:rPr>
              <w:t>air.</w:t>
            </w:r>
          </w:p>
        </w:tc>
        <w:tc>
          <w:tcPr>
            <w:tcW w:w="938" w:type="pct"/>
            <w:vMerge/>
          </w:tcPr>
          <w:p w14:paraId="25924642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4A61D7C5" w14:textId="77777777" w:rsidTr="007F7294">
        <w:trPr>
          <w:trHeight w:val="842"/>
        </w:trPr>
        <w:tc>
          <w:tcPr>
            <w:tcW w:w="900" w:type="pct"/>
            <w:vMerge/>
          </w:tcPr>
          <w:p w14:paraId="3DF7036E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0EE1F9EF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7D019494" w14:textId="71350DC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4</w:t>
            </w:r>
          </w:p>
        </w:tc>
        <w:tc>
          <w:tcPr>
            <w:tcW w:w="1109" w:type="pct"/>
          </w:tcPr>
          <w:p w14:paraId="6A4E3E41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1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Menaakul kepentingan bahan yang tidak menyerap air dalam kehidupan.</w:t>
            </w:r>
          </w:p>
        </w:tc>
        <w:tc>
          <w:tcPr>
            <w:tcW w:w="938" w:type="pct"/>
            <w:vMerge/>
          </w:tcPr>
          <w:p w14:paraId="56B7206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A1A2A77" w14:textId="77777777" w:rsidTr="007F7294">
        <w:trPr>
          <w:trHeight w:val="983"/>
        </w:trPr>
        <w:tc>
          <w:tcPr>
            <w:tcW w:w="900" w:type="pct"/>
            <w:vMerge/>
          </w:tcPr>
          <w:p w14:paraId="4C77E476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E8454FD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25BD4AC0" w14:textId="33CEB075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7F7294">
              <w:rPr>
                <w:rFonts w:ascii="Arial" w:eastAsia="Arial" w:hAnsi="Arial"/>
                <w:bCs/>
              </w:rPr>
              <w:t xml:space="preserve"> 5</w:t>
            </w:r>
          </w:p>
        </w:tc>
        <w:tc>
          <w:tcPr>
            <w:tcW w:w="1109" w:type="pct"/>
          </w:tcPr>
          <w:p w14:paraId="69E95D3F" w14:textId="4B0C0FB4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 xml:space="preserve"> Membuat urutan keupayaan objek menyerap air berdasarkan jenis bahan.</w:t>
            </w:r>
          </w:p>
        </w:tc>
        <w:tc>
          <w:tcPr>
            <w:tcW w:w="938" w:type="pct"/>
            <w:vMerge/>
          </w:tcPr>
          <w:p w14:paraId="38AB2E4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3A128D33" w14:textId="77777777" w:rsidTr="007A716B">
        <w:trPr>
          <w:trHeight w:val="578"/>
        </w:trPr>
        <w:tc>
          <w:tcPr>
            <w:tcW w:w="900" w:type="pct"/>
            <w:vMerge/>
          </w:tcPr>
          <w:p w14:paraId="260F1CD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CD2E749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1FF9A50" w14:textId="36EA0A1F" w:rsidR="007F7294" w:rsidRPr="00D2037B" w:rsidRDefault="007F7294" w:rsidP="007F72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</w:rPr>
            </w:pPr>
            <w:r w:rsidRPr="00D2037B"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109" w:type="pct"/>
          </w:tcPr>
          <w:p w14:paraId="35CFAAC8" w14:textId="7888E5EF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>Menyelesaikan masalah dengan mengaplikasikan pengetahuan tentang keupayaan objek menyerap air.</w:t>
            </w:r>
          </w:p>
        </w:tc>
        <w:tc>
          <w:tcPr>
            <w:tcW w:w="938" w:type="pct"/>
            <w:vMerge/>
          </w:tcPr>
          <w:p w14:paraId="7AD78B93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806FC2A" w14:textId="5F048C6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8A5D20" w14:textId="269F72B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759F17A2" w14:textId="735A94CA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04"/>
        <w:gridCol w:w="2646"/>
        <w:gridCol w:w="1810"/>
        <w:gridCol w:w="2549"/>
        <w:gridCol w:w="3274"/>
      </w:tblGrid>
      <w:tr w:rsidR="00E5746F" w:rsidRPr="00E5746F" w14:paraId="6EED4C57" w14:textId="77777777" w:rsidTr="00E5746F">
        <w:trPr>
          <w:trHeight w:val="410"/>
        </w:trPr>
        <w:tc>
          <w:tcPr>
            <w:tcW w:w="2158" w:type="pct"/>
            <w:gridSpan w:val="3"/>
            <w:shd w:val="clear" w:color="auto" w:fill="8DB3E1"/>
          </w:tcPr>
          <w:p w14:paraId="4439EE7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 : BUMI DAN ANGKASA</w:t>
            </w:r>
          </w:p>
        </w:tc>
        <w:tc>
          <w:tcPr>
            <w:tcW w:w="2842" w:type="pct"/>
            <w:gridSpan w:val="3"/>
            <w:shd w:val="clear" w:color="auto" w:fill="8DB3E1"/>
          </w:tcPr>
          <w:p w14:paraId="7D7E3CB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9. BUMI</w:t>
            </w:r>
          </w:p>
        </w:tc>
      </w:tr>
      <w:tr w:rsidR="00F560FD" w:rsidRPr="00E5746F" w14:paraId="2C24B013" w14:textId="77777777" w:rsidTr="00E5746F">
        <w:trPr>
          <w:trHeight w:val="54"/>
        </w:trPr>
        <w:tc>
          <w:tcPr>
            <w:tcW w:w="948" w:type="pct"/>
            <w:vMerge w:val="restart"/>
            <w:shd w:val="clear" w:color="auto" w:fill="C5D9F0"/>
            <w:vAlign w:val="center"/>
          </w:tcPr>
          <w:p w14:paraId="2096A79C" w14:textId="60158BD7" w:rsidR="00F560FD" w:rsidRPr="00E5746F" w:rsidRDefault="00E5746F" w:rsidP="00F560FD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10" w:type="pct"/>
            <w:gridSpan w:val="2"/>
            <w:vMerge w:val="restart"/>
            <w:shd w:val="clear" w:color="auto" w:fill="C5D9F0"/>
            <w:vAlign w:val="center"/>
          </w:tcPr>
          <w:p w14:paraId="029F5497" w14:textId="43640941" w:rsidR="00E5746F" w:rsidRDefault="00E5746F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B945CA6" w14:textId="0AB2A637" w:rsidR="00F560FD" w:rsidRPr="00E5746F" w:rsidRDefault="00F560FD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C5D9F0"/>
          </w:tcPr>
          <w:p w14:paraId="45B31F6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C5D9F0"/>
          </w:tcPr>
          <w:p w14:paraId="03C876C2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3C8096C4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13" w:right="1085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5140A454" w14:textId="77777777" w:rsidTr="00E5746F">
        <w:trPr>
          <w:trHeight w:val="54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16839EB3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vMerge/>
            <w:tcBorders>
              <w:top w:val="nil"/>
            </w:tcBorders>
            <w:shd w:val="clear" w:color="auto" w:fill="C5D9F0"/>
          </w:tcPr>
          <w:p w14:paraId="526BEBAE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shd w:val="clear" w:color="auto" w:fill="C5D9F0"/>
          </w:tcPr>
          <w:p w14:paraId="113D43F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7664EE5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49" w:type="pct"/>
            <w:shd w:val="clear" w:color="auto" w:fill="C5D9F0"/>
          </w:tcPr>
          <w:p w14:paraId="19192FE4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C5D9F0"/>
          </w:tcPr>
          <w:p w14:paraId="764F0A07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3FF0CBB3" w14:textId="77777777" w:rsidTr="00E5746F">
        <w:trPr>
          <w:trHeight w:val="380"/>
        </w:trPr>
        <w:tc>
          <w:tcPr>
            <w:tcW w:w="948" w:type="pct"/>
            <w:vMerge w:val="restart"/>
          </w:tcPr>
          <w:p w14:paraId="79947BF6" w14:textId="77777777" w:rsidR="00E5746F" w:rsidRDefault="00E5746F" w:rsidP="00E5746F">
            <w:pPr>
              <w:widowControl w:val="0"/>
              <w:autoSpaceDE w:val="0"/>
              <w:autoSpaceDN w:val="0"/>
              <w:ind w:left="126" w:right="595"/>
              <w:jc w:val="center"/>
              <w:rPr>
                <w:rFonts w:ascii="Arial" w:eastAsia="Arial" w:hAnsi="Arial"/>
              </w:rPr>
            </w:pPr>
          </w:p>
          <w:p w14:paraId="074A380F" w14:textId="77777777" w:rsidR="00545AE2" w:rsidRPr="003D1977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55548AD" w14:textId="77777777" w:rsidR="00545AE2" w:rsidRPr="009302EF" w:rsidRDefault="00545AE2" w:rsidP="00545AE2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73D1FBA5" w14:textId="77777777" w:rsidR="00545AE2" w:rsidRPr="009302EF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9AFF13C" w14:textId="77777777" w:rsidR="00545AE2" w:rsidRPr="00D629EB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35</w:t>
            </w:r>
          </w:p>
          <w:p w14:paraId="1DE6450A" w14:textId="4DC67438" w:rsidR="00E5746F" w:rsidRPr="00E5746F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Kump B: 27.10.2025-31.10.2025</w:t>
            </w: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3C9C7CDC" w14:textId="77777777" w:rsid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</w:rPr>
            </w:pPr>
          </w:p>
          <w:p w14:paraId="25F35126" w14:textId="1DE4E951" w:rsidR="00E5746F" w:rsidRP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b/>
                <w:bCs/>
              </w:rPr>
            </w:pPr>
            <w:r w:rsidRPr="00E5746F">
              <w:rPr>
                <w:rFonts w:ascii="Arial" w:eastAsia="Arial" w:hAnsi="Arial"/>
                <w:b/>
                <w:bCs/>
              </w:rPr>
              <w:t>9.1</w:t>
            </w:r>
            <w:r w:rsidRPr="00E5746F">
              <w:rPr>
                <w:rFonts w:ascii="Arial" w:eastAsia="Arial" w:hAnsi="Arial"/>
                <w:b/>
                <w:bCs/>
              </w:rPr>
              <w:tab/>
              <w:t>Bentuk muka Bumi</w:t>
            </w:r>
          </w:p>
        </w:tc>
        <w:tc>
          <w:tcPr>
            <w:tcW w:w="674" w:type="pct"/>
            <w:vMerge w:val="restart"/>
          </w:tcPr>
          <w:p w14:paraId="027CE15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0BDDABD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49" w:type="pct"/>
            <w:vMerge w:val="restart"/>
          </w:tcPr>
          <w:p w14:paraId="5215F36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4"/>
              <w:ind w:left="11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bumi.</w:t>
            </w:r>
          </w:p>
        </w:tc>
        <w:tc>
          <w:tcPr>
            <w:tcW w:w="1219" w:type="pct"/>
            <w:vMerge w:val="restart"/>
          </w:tcPr>
          <w:p w14:paraId="2F28A6C2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59228E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1" w:right="84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berbincang tentang bentuk muka bumi dengan memerhati model muka bumi</w:t>
            </w:r>
          </w:p>
          <w:p w14:paraId="1339251B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2512CD7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1" w:right="83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mencampurkan air pada contoh tanah, menggoncang dan membiarkan seketika untuk melihat kandungan tanah seperti ranting kayu, daun, batu, pasir dan haiwan</w:t>
            </w:r>
            <w:r w:rsidRPr="00E5746F">
              <w:rPr>
                <w:rFonts w:ascii="Arial" w:eastAsia="Arial" w:hAnsi="Arial"/>
                <w:spacing w:val="-7"/>
              </w:rPr>
              <w:t xml:space="preserve"> </w:t>
            </w:r>
            <w:r w:rsidRPr="00E5746F">
              <w:rPr>
                <w:rFonts w:ascii="Arial" w:eastAsia="Arial" w:hAnsi="Arial"/>
              </w:rPr>
              <w:t>kecil.</w:t>
            </w:r>
          </w:p>
          <w:p w14:paraId="4F31F82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B095438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membuat banding beza tentang kandungan tanah yang diambil dari sekurang-kurang nya dua tempat yang berbeza seperti tanah kebun dan pasir pantai.</w:t>
            </w:r>
          </w:p>
        </w:tc>
      </w:tr>
      <w:tr w:rsidR="00E5746F" w:rsidRPr="00E5746F" w14:paraId="11B98C63" w14:textId="77777777" w:rsidTr="00E5746F">
        <w:trPr>
          <w:trHeight w:val="367"/>
        </w:trPr>
        <w:tc>
          <w:tcPr>
            <w:tcW w:w="948" w:type="pct"/>
            <w:vMerge/>
          </w:tcPr>
          <w:p w14:paraId="4A393EE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14:paraId="112E88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 w:line="225" w:lineRule="exact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9.1.1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412E97E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5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 seperti gunung, pantai, bukit, lembah, sungai, kolam, tasik dan laut.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33876F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6DD2827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3FE3657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90D48D6" w14:textId="77777777" w:rsidTr="00524F5B">
        <w:trPr>
          <w:trHeight w:val="1003"/>
        </w:trPr>
        <w:tc>
          <w:tcPr>
            <w:tcW w:w="948" w:type="pct"/>
            <w:vMerge/>
          </w:tcPr>
          <w:p w14:paraId="645D1EC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right w:val="nil"/>
            </w:tcBorders>
          </w:tcPr>
          <w:p w14:paraId="6372D8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47EDDA5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ADD9EB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31D7511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49" w:type="pct"/>
          </w:tcPr>
          <w:p w14:paraId="4C20F0A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26BE2572" w14:textId="411260FB" w:rsidR="00E5746F" w:rsidRPr="00E5746F" w:rsidRDefault="00E5746F" w:rsidP="00F560FD">
            <w:pPr>
              <w:widowControl w:val="0"/>
              <w:tabs>
                <w:tab w:val="left" w:pos="1205"/>
                <w:tab w:val="left" w:pos="2340"/>
              </w:tabs>
              <w:autoSpaceDE w:val="0"/>
              <w:autoSpaceDN w:val="0"/>
              <w:ind w:left="112" w:right="197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Memberi</w:t>
            </w:r>
            <w:r w:rsidRPr="00E5746F">
              <w:rPr>
                <w:rFonts w:ascii="Arial" w:eastAsia="Arial" w:hAnsi="Arial"/>
              </w:rPr>
              <w:tab/>
              <w:t xml:space="preserve">contoh </w:t>
            </w:r>
            <w:r w:rsidRPr="00E5746F">
              <w:rPr>
                <w:rFonts w:ascii="Arial" w:eastAsia="Arial" w:hAnsi="Arial"/>
                <w:spacing w:val="-1"/>
              </w:rPr>
              <w:t xml:space="preserve">jenis </w:t>
            </w:r>
            <w:r w:rsidRPr="00E5746F">
              <w:rPr>
                <w:rFonts w:ascii="Arial" w:eastAsia="Arial" w:hAnsi="Arial"/>
              </w:rPr>
              <w:t>tanah.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7AF3EE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0526AA18" w14:textId="77777777" w:rsidTr="00E5746F">
        <w:trPr>
          <w:trHeight w:val="632"/>
        </w:trPr>
        <w:tc>
          <w:tcPr>
            <w:tcW w:w="948" w:type="pct"/>
            <w:vMerge/>
          </w:tcPr>
          <w:p w14:paraId="38D37FD1" w14:textId="0DF5DDE4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24DB39D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7668D" w14:textId="77777777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b/>
                <w:bCs/>
              </w:rPr>
            </w:pPr>
          </w:p>
          <w:p w14:paraId="09478AF6" w14:textId="5E0FAED9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  <w:b/>
                <w:bCs/>
              </w:rPr>
              <w:t>9.2</w:t>
            </w:r>
            <w:r w:rsidRPr="00E5746F">
              <w:rPr>
                <w:rFonts w:ascii="Arial" w:eastAsia="Arial" w:hAnsi="Arial"/>
                <w:b/>
                <w:bCs/>
              </w:rPr>
              <w:tab/>
              <w:t>Tanah</w:t>
            </w:r>
          </w:p>
        </w:tc>
        <w:tc>
          <w:tcPr>
            <w:tcW w:w="674" w:type="pct"/>
            <w:vMerge w:val="restart"/>
          </w:tcPr>
          <w:p w14:paraId="18AAB1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675F7CDB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49" w:type="pct"/>
            <w:vMerge w:val="restart"/>
          </w:tcPr>
          <w:p w14:paraId="7000E58F" w14:textId="40BC657A" w:rsidR="00E5746F" w:rsidRPr="00E5746F" w:rsidRDefault="00E5746F" w:rsidP="00FC379E">
            <w:pPr>
              <w:widowControl w:val="0"/>
              <w:autoSpaceDE w:val="0"/>
              <w:autoSpaceDN w:val="0"/>
              <w:ind w:right="1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Mengenalpasti kandungan bagi satu jenis tanah berdasarkan pemerhatian.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D738E4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215523FD" w14:textId="77777777" w:rsidTr="00E5746F">
        <w:trPr>
          <w:trHeight w:val="439"/>
        </w:trPr>
        <w:tc>
          <w:tcPr>
            <w:tcW w:w="948" w:type="pct"/>
            <w:vMerge/>
          </w:tcPr>
          <w:p w14:paraId="4568056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42A3AEC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9.2.1</w:t>
            </w:r>
          </w:p>
          <w:p w14:paraId="1C76211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AE0BD7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AD20C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9.2.2</w:t>
            </w:r>
          </w:p>
          <w:p w14:paraId="0727E59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09FB40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9C9AEF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45781A9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5D842D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94AAF7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9.2.3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013B6C9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6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jenis tanah seperti tanah kebun, tanah liat dan pasir.</w:t>
            </w:r>
          </w:p>
          <w:p w14:paraId="5FC17AF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C97A36A" w14:textId="77777777" w:rsidR="00E5746F" w:rsidRPr="00E5746F" w:rsidRDefault="00E5746F" w:rsidP="00F560FD">
            <w:pPr>
              <w:widowControl w:val="0"/>
              <w:tabs>
                <w:tab w:val="left" w:pos="2571"/>
              </w:tabs>
              <w:autoSpaceDE w:val="0"/>
              <w:autoSpaceDN w:val="0"/>
              <w:ind w:left="136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Membanding</w:t>
            </w:r>
            <w:r w:rsidRPr="00E5746F">
              <w:rPr>
                <w:rFonts w:ascii="Arial" w:eastAsia="Arial" w:hAnsi="Arial"/>
              </w:rPr>
              <w:tab/>
              <w:t>beza kandungan tanah bagi jenis tanah yang berbeza dengan menjalankan</w:t>
            </w:r>
            <w:r w:rsidRPr="00E5746F">
              <w:rPr>
                <w:rFonts w:ascii="Arial" w:eastAsia="Arial" w:hAnsi="Arial"/>
                <w:spacing w:val="-4"/>
              </w:rPr>
              <w:t xml:space="preserve"> </w:t>
            </w:r>
            <w:r w:rsidRPr="00E5746F">
              <w:rPr>
                <w:rFonts w:ascii="Arial" w:eastAsia="Arial" w:hAnsi="Arial"/>
              </w:rPr>
              <w:t>penyiasatan</w:t>
            </w:r>
          </w:p>
          <w:p w14:paraId="0064C93E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588F7B0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Menjelaskan pemerhatian tentang bentuk muka bumi dan tanah melalui lakaran, penulisan, TMK atau lisan.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6292DC3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371680C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7556E32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191C06CD" w14:textId="77777777" w:rsidTr="00E5746F">
        <w:trPr>
          <w:trHeight w:val="1161"/>
        </w:trPr>
        <w:tc>
          <w:tcPr>
            <w:tcW w:w="948" w:type="pct"/>
            <w:vMerge/>
          </w:tcPr>
          <w:p w14:paraId="270882C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C8D9B0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2F82399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31E8E1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115F17" w14:textId="77777777" w:rsidR="00E5746F" w:rsidRPr="00E5746F" w:rsidRDefault="00E5746F" w:rsidP="00F560FD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49" w:type="pct"/>
          </w:tcPr>
          <w:p w14:paraId="0B79E6BA" w14:textId="46586BDC" w:rsidR="00E5746F" w:rsidRPr="00E5746F" w:rsidRDefault="00E5746F" w:rsidP="00FC379E">
            <w:pPr>
              <w:widowControl w:val="0"/>
              <w:tabs>
                <w:tab w:val="left" w:pos="2317"/>
              </w:tabs>
              <w:autoSpaceDE w:val="0"/>
              <w:autoSpaceDN w:val="0"/>
              <w:spacing w:before="72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Membanding </w:t>
            </w:r>
            <w:r w:rsidRPr="00E5746F">
              <w:rPr>
                <w:rFonts w:ascii="Arial" w:eastAsia="Arial" w:hAnsi="Arial"/>
                <w:spacing w:val="-1"/>
              </w:rPr>
              <w:t xml:space="preserve">beza </w:t>
            </w:r>
            <w:r w:rsidRPr="00E5746F">
              <w:rPr>
                <w:rFonts w:ascii="Arial" w:eastAsia="Arial" w:hAnsi="Arial"/>
              </w:rPr>
              <w:t>kandungan tanah bagi contoh tanah yang diberikan.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5E951A3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7A0B9932" w14:textId="77777777" w:rsidTr="00E5746F">
        <w:trPr>
          <w:trHeight w:val="998"/>
        </w:trPr>
        <w:tc>
          <w:tcPr>
            <w:tcW w:w="948" w:type="pct"/>
            <w:vMerge/>
          </w:tcPr>
          <w:p w14:paraId="51ABBE62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44B38EE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377E94A1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E18B45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64CC1F63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49" w:type="pct"/>
          </w:tcPr>
          <w:p w14:paraId="05DCFD5F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17"/>
              <w:ind w:right="1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Merekodkan perbezaan kandungan bagi contoh tanah yang berbeza.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09F0E847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7970BC8" w14:textId="77777777" w:rsidTr="00E5746F">
        <w:trPr>
          <w:trHeight w:val="1610"/>
        </w:trPr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06BE09F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4391BF6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49685E0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43EC38A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846B0D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14:paraId="2AFB1534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70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Berkomunikasi dengan meramalkan kegunaan tanah dan menjelaskan berdasarkan pengetahuan tentang kandungan tanah.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D693159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750AFBCC" w14:textId="416AA909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33E395B6" w14:textId="3CF33FFC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AEA6A5B" w14:textId="6DFF0DA8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CBBD5BF" w14:textId="492EAC7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419"/>
        <w:gridCol w:w="1757"/>
        <w:gridCol w:w="2554"/>
        <w:gridCol w:w="3272"/>
      </w:tblGrid>
      <w:tr w:rsidR="005E6EEC" w:rsidRPr="00E5746F" w14:paraId="745CCFB3" w14:textId="77777777" w:rsidTr="005E6EEC">
        <w:trPr>
          <w:trHeight w:val="410"/>
        </w:trPr>
        <w:tc>
          <w:tcPr>
            <w:tcW w:w="2177" w:type="pct"/>
            <w:gridSpan w:val="2"/>
            <w:shd w:val="clear" w:color="auto" w:fill="8DB3E1"/>
          </w:tcPr>
          <w:p w14:paraId="2CBEFA7F" w14:textId="77777777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TEMA: TEKNOLOGI DAN KEHIDUPAN LESTARI</w:t>
            </w:r>
          </w:p>
        </w:tc>
        <w:tc>
          <w:tcPr>
            <w:tcW w:w="2823" w:type="pct"/>
            <w:gridSpan w:val="3"/>
            <w:shd w:val="clear" w:color="auto" w:fill="8DB3E1"/>
          </w:tcPr>
          <w:p w14:paraId="2E1B9CD8" w14:textId="537E3B8A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10. ASAS BINAAN</w:t>
            </w:r>
          </w:p>
        </w:tc>
      </w:tr>
      <w:tr w:rsidR="00F560FD" w:rsidRPr="00E5746F" w14:paraId="0512C9F1" w14:textId="77777777" w:rsidTr="00E7511A">
        <w:trPr>
          <w:trHeight w:val="54"/>
        </w:trPr>
        <w:tc>
          <w:tcPr>
            <w:tcW w:w="904" w:type="pct"/>
            <w:vMerge w:val="restart"/>
            <w:shd w:val="clear" w:color="auto" w:fill="C5D9F0"/>
            <w:vAlign w:val="center"/>
          </w:tcPr>
          <w:p w14:paraId="2798FFF0" w14:textId="5EBE91C1" w:rsidR="00F560FD" w:rsidRPr="00E5746F" w:rsidRDefault="005E6EEC" w:rsidP="00F560FD">
            <w:pPr>
              <w:widowControl w:val="0"/>
              <w:autoSpaceDE w:val="0"/>
              <w:autoSpaceDN w:val="0"/>
              <w:spacing w:before="216"/>
              <w:ind w:left="501" w:right="474" w:firstLine="105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73" w:type="pct"/>
            <w:vMerge w:val="restart"/>
            <w:shd w:val="clear" w:color="auto" w:fill="C5D9F0"/>
            <w:vAlign w:val="center"/>
          </w:tcPr>
          <w:p w14:paraId="339F620B" w14:textId="605826D0" w:rsidR="00F560FD" w:rsidRPr="00E5746F" w:rsidRDefault="005E6EEC" w:rsidP="00E7511A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04812142" w14:textId="77777777" w:rsidR="00F560FD" w:rsidRPr="00E5746F" w:rsidRDefault="00F560FD" w:rsidP="00E7511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C5D9F0"/>
          </w:tcPr>
          <w:p w14:paraId="68E58B9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0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8" w:type="pct"/>
            <w:vMerge w:val="restart"/>
            <w:shd w:val="clear" w:color="auto" w:fill="C5D9F0"/>
          </w:tcPr>
          <w:p w14:paraId="4929C713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62C6F0DA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04" w:right="1096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4DEC5AAF" w14:textId="77777777" w:rsidTr="005E6EEC">
        <w:trPr>
          <w:trHeight w:val="54"/>
        </w:trPr>
        <w:tc>
          <w:tcPr>
            <w:tcW w:w="904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3CD9E7DC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0EA0BD70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5D9F0"/>
          </w:tcPr>
          <w:p w14:paraId="47903559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89" w:right="8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025B7200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89" w:right="92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C5D9F0"/>
          </w:tcPr>
          <w:p w14:paraId="0931153D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44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8" w:type="pct"/>
            <w:vMerge/>
            <w:tcBorders>
              <w:top w:val="nil"/>
            </w:tcBorders>
            <w:shd w:val="clear" w:color="auto" w:fill="C5D9F0"/>
          </w:tcPr>
          <w:p w14:paraId="3B087139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0C0CE82" w14:textId="77777777" w:rsidTr="007207D2">
        <w:trPr>
          <w:trHeight w:val="1264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F5FC4F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08F07B9" w14:textId="77777777" w:rsidR="00545AE2" w:rsidRPr="00D629EB" w:rsidRDefault="00545AE2" w:rsidP="00545AE2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36</w:t>
            </w:r>
          </w:p>
          <w:p w14:paraId="5A27F61C" w14:textId="77777777" w:rsidR="00545AE2" w:rsidRDefault="00545AE2" w:rsidP="00545AE2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7BD844DF" w14:textId="4A1968F6" w:rsidR="008E47EF" w:rsidRPr="00145FFE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6072F060" w14:textId="77777777" w:rsidR="00E7511A" w:rsidRDefault="00E7511A" w:rsidP="008E47EF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</w:p>
          <w:p w14:paraId="26F2DCAB" w14:textId="77777777" w:rsidR="008E47EF" w:rsidRDefault="008E47EF" w:rsidP="008E47EF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</w:p>
          <w:p w14:paraId="55B7E3FC" w14:textId="77777777" w:rsidR="00545AE2" w:rsidRPr="00D629EB" w:rsidRDefault="00545AE2" w:rsidP="00545AE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37</w:t>
            </w:r>
          </w:p>
          <w:p w14:paraId="2CCFE720" w14:textId="77777777" w:rsidR="00545AE2" w:rsidRDefault="00545AE2" w:rsidP="00545AE2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Kump B: </w:t>
            </w:r>
          </w:p>
          <w:p w14:paraId="506D1406" w14:textId="1B33C9C2" w:rsidR="008E47EF" w:rsidRPr="00E5746F" w:rsidRDefault="00545AE2" w:rsidP="00545AE2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10.11.2025-14.11.2025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3A5FEB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E4E34FC" w14:textId="77777777" w:rsidR="00E7511A" w:rsidRPr="005E6EEC" w:rsidRDefault="00E7511A" w:rsidP="005E6EEC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bCs/>
              </w:rPr>
            </w:pPr>
            <w:r w:rsidRPr="005E6EEC">
              <w:rPr>
                <w:rFonts w:ascii="Arial" w:eastAsia="Arial" w:hAnsi="Arial"/>
                <w:b/>
                <w:bCs/>
              </w:rPr>
              <w:t>10.1      Binaan daripada</w:t>
            </w:r>
          </w:p>
          <w:p w14:paraId="23DAE630" w14:textId="35F6D5BA" w:rsidR="00E7511A" w:rsidRPr="00E5746F" w:rsidRDefault="00E7511A" w:rsidP="00E7511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E6EEC">
              <w:rPr>
                <w:rFonts w:ascii="Arial" w:eastAsia="Arial" w:hAnsi="Arial"/>
                <w:b/>
                <w:bCs/>
              </w:rPr>
              <w:t xml:space="preserve">               bongkah bentuk asas</w:t>
            </w:r>
          </w:p>
          <w:p w14:paraId="7246D5CC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bentuk asas iaitu segitiga, segi empat sama, segi empat tepat dan bulatan.</w:t>
            </w:r>
          </w:p>
          <w:p w14:paraId="5936491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05334E9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bongkah bentuk asas iaitu kubus, kuboid, piramid, prisma, kon, silinder dan sfera.</w:t>
            </w:r>
          </w:p>
          <w:p w14:paraId="19CB302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552977DE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 xml:space="preserve">Mereka bentuk objek atau struktuk </w:t>
            </w:r>
            <w:r w:rsidRPr="00E7511A">
              <w:rPr>
                <w:rFonts w:ascii="Arial" w:eastAsia="Arial" w:hAnsi="Arial"/>
                <w:spacing w:val="-1"/>
              </w:rPr>
              <w:t xml:space="preserve">menggunakan </w:t>
            </w:r>
            <w:r w:rsidRPr="00E7511A">
              <w:rPr>
                <w:rFonts w:ascii="Arial" w:eastAsia="Arial" w:hAnsi="Arial"/>
              </w:rPr>
              <w:t>bongkah bentuk</w:t>
            </w:r>
            <w:r w:rsidRPr="00E7511A">
              <w:rPr>
                <w:rFonts w:ascii="Arial" w:eastAsia="Arial" w:hAnsi="Arial"/>
                <w:spacing w:val="-2"/>
              </w:rPr>
              <w:t xml:space="preserve"> </w:t>
            </w:r>
            <w:r w:rsidRPr="00E7511A">
              <w:rPr>
                <w:rFonts w:ascii="Arial" w:eastAsia="Arial" w:hAnsi="Arial"/>
              </w:rPr>
              <w:t>asas.</w:t>
            </w:r>
          </w:p>
          <w:p w14:paraId="6EC053D4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56C945E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 xml:space="preserve">Menaakul </w:t>
            </w:r>
            <w:r w:rsidRPr="00E7511A">
              <w:rPr>
                <w:rFonts w:ascii="Arial" w:eastAsia="Arial" w:hAnsi="Arial"/>
                <w:spacing w:val="-1"/>
              </w:rPr>
              <w:t xml:space="preserve">kepentingan </w:t>
            </w:r>
            <w:r w:rsidRPr="00E7511A">
              <w:rPr>
                <w:rFonts w:ascii="Arial" w:eastAsia="Arial" w:hAnsi="Arial"/>
              </w:rPr>
              <w:t>pelbagai bentuk</w:t>
            </w:r>
            <w:r w:rsidRPr="00E7511A">
              <w:rPr>
                <w:rFonts w:ascii="Arial" w:eastAsia="Arial" w:hAnsi="Arial"/>
                <w:spacing w:val="-3"/>
              </w:rPr>
              <w:t xml:space="preserve"> </w:t>
            </w:r>
            <w:r w:rsidRPr="00E7511A">
              <w:rPr>
                <w:rFonts w:ascii="Arial" w:eastAsia="Arial" w:hAnsi="Arial"/>
              </w:rPr>
              <w:t>bongkah.</w:t>
            </w:r>
          </w:p>
          <w:p w14:paraId="7CDF491B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228EEAC" w14:textId="06D78742" w:rsidR="00E7511A" w:rsidRP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Menjelaskan pemerhatian tentang hasil binaan melalui lakaran, TMK, penulisan atau lisan.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000000"/>
            </w:tcBorders>
          </w:tcPr>
          <w:p w14:paraId="4759079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D83F94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FDE9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24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asas iaitu segitiga, segi empat sama, segi empat tepat dan bulatan.</w:t>
            </w:r>
          </w:p>
        </w:tc>
        <w:tc>
          <w:tcPr>
            <w:tcW w:w="1218" w:type="pct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150ACB4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A2531C4" w14:textId="77777777" w:rsidR="00E7511A" w:rsidRPr="00E5746F" w:rsidRDefault="00E7511A" w:rsidP="00CA734B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Nota: Bongkah bentuk asas boleh dibina dengan menggunakan kad manila atau kotak.</w:t>
            </w:r>
          </w:p>
          <w:p w14:paraId="5FF3174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BD0C7E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3928D5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846007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08C298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1C22BDA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BD332D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052791F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6FD8B0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7CB739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31F59B5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4C1180B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EC44D0A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BCC70D2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D10E94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CD1289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F0F421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7670B0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471DE40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right="94"/>
              <w:jc w:val="both"/>
              <w:rPr>
                <w:rFonts w:ascii="Arial" w:eastAsia="Arial" w:hAnsi="Arial"/>
              </w:rPr>
            </w:pPr>
          </w:p>
        </w:tc>
      </w:tr>
      <w:tr w:rsidR="00E7511A" w:rsidRPr="00E5746F" w14:paraId="32C4A341" w14:textId="77777777" w:rsidTr="00E7511A">
        <w:trPr>
          <w:trHeight w:val="1338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8CCFF7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7B06467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4508CC5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7D92ED8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08AE62E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60"/>
              <w:ind w:left="105" w:right="88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 pasti bongkah iaitu kubus, kuboid, piramid, prisma, kon, silinder dan sfera.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2515074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7D391515" w14:textId="77777777" w:rsidTr="00E7511A">
        <w:trPr>
          <w:trHeight w:val="890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3CB7CF80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09F7146D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66D746C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6BC32E6F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39D958FA" w14:textId="157F30A4" w:rsidR="00E7511A" w:rsidRPr="00E5746F" w:rsidRDefault="00E7511A" w:rsidP="00F560FD">
            <w:pPr>
              <w:widowControl w:val="0"/>
              <w:tabs>
                <w:tab w:val="left" w:pos="1140"/>
                <w:tab w:val="left" w:pos="2239"/>
              </w:tabs>
              <w:autoSpaceDE w:val="0"/>
              <w:autoSpaceDN w:val="0"/>
              <w:spacing w:before="192"/>
              <w:ind w:left="105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Melakar</w:t>
            </w:r>
            <w:r w:rsidRPr="00E5746F">
              <w:rPr>
                <w:rFonts w:ascii="Arial" w:eastAsia="Arial" w:hAnsi="Arial"/>
              </w:rPr>
              <w:tab/>
              <w:t xml:space="preserve">bongkah </w:t>
            </w:r>
            <w:r w:rsidRPr="00E5746F">
              <w:rPr>
                <w:rFonts w:ascii="Arial" w:eastAsia="Arial" w:hAnsi="Arial"/>
                <w:spacing w:val="-1"/>
              </w:rPr>
              <w:t xml:space="preserve">bentuk </w:t>
            </w:r>
            <w:r w:rsidRPr="00E5746F">
              <w:rPr>
                <w:rFonts w:ascii="Arial" w:eastAsia="Arial" w:hAnsi="Arial"/>
              </w:rPr>
              <w:t>asas.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6237440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0E5F109E" w14:textId="77777777" w:rsidTr="00E7511A">
        <w:trPr>
          <w:trHeight w:val="1161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1EAB959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346156A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15468B4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5AF71E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</w:tcPr>
          <w:p w14:paraId="12C7143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99"/>
              <w:ind w:left="105" w:right="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Membina objek atau struktur menggunakan bentuk asas dan bongkah.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4A8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28E7B389" w14:textId="77777777" w:rsidTr="00E7511A">
        <w:trPr>
          <w:trHeight w:val="1055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700D279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A4A0274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044D169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C67D7C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C20" w14:textId="1622F4C3" w:rsidR="00E7511A" w:rsidRPr="00E5746F" w:rsidRDefault="00E7511A" w:rsidP="00F560FD">
            <w:pPr>
              <w:widowControl w:val="0"/>
              <w:tabs>
                <w:tab w:val="left" w:pos="2362"/>
              </w:tabs>
              <w:autoSpaceDE w:val="0"/>
              <w:autoSpaceDN w:val="0"/>
              <w:spacing w:before="146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Berkomunikasi </w:t>
            </w:r>
            <w:r w:rsidRPr="00E5746F">
              <w:rPr>
                <w:rFonts w:ascii="Arial" w:eastAsia="Arial" w:hAnsi="Arial"/>
                <w:spacing w:val="-1"/>
              </w:rPr>
              <w:t xml:space="preserve">untuk </w:t>
            </w:r>
            <w:r w:rsidRPr="00E5746F">
              <w:rPr>
                <w:rFonts w:ascii="Arial" w:eastAsia="Arial" w:hAnsi="Arial"/>
              </w:rPr>
              <w:t>menerangkan objek atau struktur yang</w:t>
            </w:r>
            <w:r w:rsidRPr="00E5746F">
              <w:rPr>
                <w:rFonts w:ascii="Arial" w:eastAsia="Arial" w:hAnsi="Arial"/>
                <w:spacing w:val="-3"/>
              </w:rPr>
              <w:t xml:space="preserve"> </w:t>
            </w:r>
            <w:r w:rsidRPr="00E5746F">
              <w:rPr>
                <w:rFonts w:ascii="Arial" w:eastAsia="Arial" w:hAnsi="Arial"/>
              </w:rPr>
              <w:t>dibina.</w:t>
            </w: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3D7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6F17779" w14:textId="77777777" w:rsidTr="00E7511A">
        <w:trPr>
          <w:trHeight w:val="1367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F616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</w:tcPr>
          <w:p w14:paraId="267525DB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773A132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09FEB6A3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67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46"/>
              <w:ind w:left="105" w:right="90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Menaakul kepentingan pelbagai bentuk bongkah dalam kehidupan.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086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E9C21E3" w14:textId="66CCB936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6EA2BDA" w14:textId="70A11ED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029E7DD" w14:textId="12B0F290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61DE5AFD" w14:textId="77777777" w:rsidR="00E5746F" w:rsidRDefault="00E5746F" w:rsidP="00E1235A">
      <w:pPr>
        <w:rPr>
          <w:rFonts w:ascii="Times New Roman" w:eastAsia="Times New Roman" w:hAnsi="Times New Roman"/>
          <w:sz w:val="24"/>
        </w:rPr>
      </w:pPr>
    </w:p>
    <w:p w14:paraId="61B46468" w14:textId="77777777" w:rsidR="00E5746F" w:rsidRDefault="00E5746F" w:rsidP="00E5746F">
      <w:pPr>
        <w:rPr>
          <w:rFonts w:ascii="Times New Roman" w:eastAsia="Times New Roman" w:hAnsi="Times New Roman"/>
          <w:sz w:val="24"/>
        </w:rPr>
      </w:pPr>
    </w:p>
    <w:p w14:paraId="65104036" w14:textId="77777777" w:rsidR="00E7511A" w:rsidRDefault="00E7511A" w:rsidP="00E5746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E5746F" w14:paraId="74DED918" w14:textId="77777777" w:rsidTr="0079277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D9DF" w14:textId="77777777" w:rsidR="00E5746F" w:rsidRPr="002254D2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BF3606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288613E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50751EE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E5746F" w14:paraId="2E1A8E3F" w14:textId="77777777" w:rsidTr="0079277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726B" w14:textId="77777777" w:rsidR="00E5746F" w:rsidRPr="002254D2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A140B9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03CC87C" w14:textId="77777777" w:rsidR="00E5746F" w:rsidRPr="005C6936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6E3F744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291CAB7" w14:textId="77777777" w:rsidR="00E5746F" w:rsidRPr="00BD7A18" w:rsidRDefault="00E5746F" w:rsidP="0079277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E5746F" w14:paraId="2B7E06F0" w14:textId="77777777" w:rsidTr="0079277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BCFD078" w14:textId="77777777" w:rsidR="00E5746F" w:rsidRDefault="00E5746F" w:rsidP="0079277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E7D644E" w14:textId="77777777" w:rsidR="00E5746F" w:rsidRPr="00680D74" w:rsidRDefault="00E5746F" w:rsidP="0079277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1CDCEFBE" w14:textId="77777777" w:rsidR="00E5746F" w:rsidRDefault="00E5746F" w:rsidP="00E5746F">
      <w:pPr>
        <w:rPr>
          <w:rFonts w:ascii="Times New Roman" w:eastAsia="Times New Roman" w:hAnsi="Times New Roman"/>
          <w:sz w:val="24"/>
        </w:rPr>
      </w:pPr>
    </w:p>
    <w:p w14:paraId="62E61B98" w14:textId="77777777" w:rsidR="00E5746F" w:rsidRDefault="00E5746F" w:rsidP="00E5746F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0BD92AD" w14:textId="77777777" w:rsidR="00E5746F" w:rsidRPr="007D2187" w:rsidRDefault="00E5746F" w:rsidP="00E5746F">
      <w:pPr>
        <w:rPr>
          <w:rFonts w:ascii="Times New Roman" w:eastAsia="Times New Roman" w:hAnsi="Times New Roman"/>
          <w:b/>
          <w:bCs/>
        </w:rPr>
      </w:pPr>
    </w:p>
    <w:p w14:paraId="73B0C55F" w14:textId="77777777" w:rsidR="00E5746F" w:rsidRPr="00F07C2C" w:rsidRDefault="00E5746F" w:rsidP="00E5746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F90B523" w14:textId="77777777" w:rsidR="00E5746F" w:rsidRPr="00F07C2C" w:rsidRDefault="00E5746F" w:rsidP="00E5746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4D81E1A5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0ABA604B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B0CDF8F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7E94146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3A79E97B" w14:textId="77777777" w:rsidR="00E5746F" w:rsidRPr="004271D4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1FEDF5C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CBB7CB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7756CBD2" w14:textId="77777777" w:rsidR="00E5746F" w:rsidRPr="00156BAD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7D638C4" w14:textId="77777777" w:rsidR="00E5746F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504C8C3F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23AD2CF2" w14:textId="77777777" w:rsidR="00E5746F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5A21482" w14:textId="77777777" w:rsidR="00E5746F" w:rsidRPr="00FF494E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F99BD6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DC4E11" w14:textId="77777777" w:rsidR="00E5746F" w:rsidRPr="004271D4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35AB9640" w14:textId="77777777" w:rsidR="00E5746F" w:rsidRDefault="00E5746F" w:rsidP="00E5746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12AFF84F" w14:textId="77777777" w:rsidR="00E5746F" w:rsidRPr="00AA43AA" w:rsidRDefault="00E5746F" w:rsidP="00E5746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03D5A720" w14:textId="77777777" w:rsidR="00E5746F" w:rsidRPr="004D7732" w:rsidRDefault="00E5746F" w:rsidP="00E5746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679217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00667FD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0D03BD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F9556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2F6491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831D8C7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B563C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666B37A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D001B99" w14:textId="1C0AA6AD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3714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82F92FA" w14:textId="1060CD33" w:rsidR="00E5746F" w:rsidRDefault="00025424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025424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42644DA" w14:textId="77777777" w:rsidR="00E5746F" w:rsidRPr="00135CF7" w:rsidRDefault="00E5746F" w:rsidP="00E5746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7B2C5CB2" w14:textId="77777777" w:rsidR="00E5746F" w:rsidRPr="00135CF7" w:rsidRDefault="00E5746F" w:rsidP="00E5746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FED227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74FBDD7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4932CB21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CA78BBA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02A8372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A580805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E38542C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0202213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C06A96" w14:textId="77777777" w:rsidR="00E5746F" w:rsidRPr="00135CF7" w:rsidRDefault="00000000" w:rsidP="00E5746F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E5746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E5746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C5B3CB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418F3F2C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2F775F51" w14:textId="77777777" w:rsidR="00E5746F" w:rsidRPr="00135CF7" w:rsidRDefault="00000000" w:rsidP="00E5746F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E5746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E5746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906239" w14:textId="77777777" w:rsidR="00E5746F" w:rsidRPr="00135CF7" w:rsidRDefault="00E5746F" w:rsidP="00E5746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B14D63B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2EEBB1E2" w14:textId="2B467E13" w:rsidR="00E5746F" w:rsidRDefault="00000000" w:rsidP="00E5746F">
      <w:pPr>
        <w:rPr>
          <w:rFonts w:ascii="Times New Roman" w:eastAsia="Times New Roman" w:hAnsi="Times New Roman"/>
          <w:sz w:val="24"/>
        </w:rPr>
      </w:pPr>
      <w:hyperlink r:id="rId26" w:history="1">
        <w:r w:rsidR="00E5746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r w:rsidR="0031501E">
        <w:rPr>
          <w:rStyle w:val="Hyperlink"/>
          <w:rFonts w:ascii="Times New Roman" w:eastAsia="Times New Roman" w:hAnsi="Times New Roman"/>
          <w:sz w:val="28"/>
          <w:szCs w:val="28"/>
        </w:rPr>
        <w:t xml:space="preserve">  </w:t>
      </w:r>
    </w:p>
    <w:p w14:paraId="51EBE4C6" w14:textId="77777777" w:rsidR="00E5746F" w:rsidRDefault="00E5746F" w:rsidP="00E1235A">
      <w:pPr>
        <w:rPr>
          <w:rFonts w:ascii="Times New Roman" w:eastAsia="Times New Roman" w:hAnsi="Times New Roman"/>
          <w:sz w:val="24"/>
        </w:rPr>
      </w:pPr>
    </w:p>
    <w:sectPr w:rsidR="00E5746F" w:rsidSect="00083EA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7634" w14:textId="77777777" w:rsidR="00B56DFA" w:rsidRDefault="00B56DFA" w:rsidP="00137560">
      <w:r>
        <w:separator/>
      </w:r>
    </w:p>
  </w:endnote>
  <w:endnote w:type="continuationSeparator" w:id="0">
    <w:p w14:paraId="3043011C" w14:textId="77777777" w:rsidR="00B56DFA" w:rsidRDefault="00B56DF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.1.1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89A0" w14:textId="77777777" w:rsidR="00F92B25" w:rsidRDefault="00F9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5B3EE829" w:rsidR="00A01009" w:rsidRPr="00F92B25" w:rsidRDefault="00A01009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01009" w:rsidRPr="00A84D92" w:rsidRDefault="00A0100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01009" w:rsidRDefault="00A010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01009" w:rsidRPr="00A84D92" w:rsidRDefault="00A0100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01009" w:rsidRDefault="00A0100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F92B25" w:rsidRPr="00D6709F">
        <w:rPr>
          <w:rStyle w:val="Hyperlink"/>
        </w:rPr>
        <w:t>https://klik.vip/rphsekolahrendah</w:t>
      </w:r>
    </w:hyperlink>
    <w:r w:rsidR="00F92B25">
      <w:rPr>
        <w:color w:val="808080"/>
      </w:rPr>
      <w:t xml:space="preserve"> </w:t>
    </w:r>
  </w:p>
  <w:p w14:paraId="1A248BC7" w14:textId="77777777" w:rsidR="00A01009" w:rsidRDefault="00A01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E8C" w14:textId="77777777" w:rsidR="00F92B25" w:rsidRDefault="00F9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108F" w14:textId="77777777" w:rsidR="00B56DFA" w:rsidRDefault="00B56DFA" w:rsidP="00137560">
      <w:r>
        <w:separator/>
      </w:r>
    </w:p>
  </w:footnote>
  <w:footnote w:type="continuationSeparator" w:id="0">
    <w:p w14:paraId="7C6F977C" w14:textId="77777777" w:rsidR="00B56DFA" w:rsidRDefault="00B56DF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4DA" w14:textId="77777777" w:rsidR="00F92B25" w:rsidRDefault="00F92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0100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B242808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  <w:r w:rsidR="00983791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983791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22D4CC82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01009" w:rsidRDefault="00A01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5F1" w14:textId="77777777" w:rsidR="00F92B25" w:rsidRDefault="00F92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A93"/>
    <w:multiLevelType w:val="hybridMultilevel"/>
    <w:tmpl w:val="6DA49A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5FAF"/>
    <w:multiLevelType w:val="multilevel"/>
    <w:tmpl w:val="344CA6FE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4" w15:restartNumberingAfterBreak="0">
    <w:nsid w:val="1E9152E7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FB8"/>
    <w:multiLevelType w:val="multilevel"/>
    <w:tmpl w:val="D3CE0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7" w15:restartNumberingAfterBreak="0">
    <w:nsid w:val="3A5D3CEF"/>
    <w:multiLevelType w:val="multilevel"/>
    <w:tmpl w:val="4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3.1.1" w:hAnsi="3.1.1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469" w:hanging="360"/>
      </w:pPr>
    </w:lvl>
    <w:lvl w:ilvl="1" w:tplc="44090019" w:tentative="1">
      <w:start w:val="1"/>
      <w:numFmt w:val="lowerLetter"/>
      <w:lvlText w:val="%2."/>
      <w:lvlJc w:val="left"/>
      <w:pPr>
        <w:ind w:left="1189" w:hanging="360"/>
      </w:pPr>
    </w:lvl>
    <w:lvl w:ilvl="2" w:tplc="4409001B" w:tentative="1">
      <w:start w:val="1"/>
      <w:numFmt w:val="lowerRoman"/>
      <w:lvlText w:val="%3."/>
      <w:lvlJc w:val="right"/>
      <w:pPr>
        <w:ind w:left="1909" w:hanging="180"/>
      </w:pPr>
    </w:lvl>
    <w:lvl w:ilvl="3" w:tplc="4409000F" w:tentative="1">
      <w:start w:val="1"/>
      <w:numFmt w:val="decimal"/>
      <w:lvlText w:val="%4."/>
      <w:lvlJc w:val="left"/>
      <w:pPr>
        <w:ind w:left="2629" w:hanging="360"/>
      </w:pPr>
    </w:lvl>
    <w:lvl w:ilvl="4" w:tplc="44090019" w:tentative="1">
      <w:start w:val="1"/>
      <w:numFmt w:val="lowerLetter"/>
      <w:lvlText w:val="%5."/>
      <w:lvlJc w:val="left"/>
      <w:pPr>
        <w:ind w:left="3349" w:hanging="360"/>
      </w:pPr>
    </w:lvl>
    <w:lvl w:ilvl="5" w:tplc="4409001B" w:tentative="1">
      <w:start w:val="1"/>
      <w:numFmt w:val="lowerRoman"/>
      <w:lvlText w:val="%6."/>
      <w:lvlJc w:val="right"/>
      <w:pPr>
        <w:ind w:left="4069" w:hanging="180"/>
      </w:pPr>
    </w:lvl>
    <w:lvl w:ilvl="6" w:tplc="4409000F" w:tentative="1">
      <w:start w:val="1"/>
      <w:numFmt w:val="decimal"/>
      <w:lvlText w:val="%7."/>
      <w:lvlJc w:val="left"/>
      <w:pPr>
        <w:ind w:left="4789" w:hanging="360"/>
      </w:pPr>
    </w:lvl>
    <w:lvl w:ilvl="7" w:tplc="44090019" w:tentative="1">
      <w:start w:val="1"/>
      <w:numFmt w:val="lowerLetter"/>
      <w:lvlText w:val="%8."/>
      <w:lvlJc w:val="left"/>
      <w:pPr>
        <w:ind w:left="5509" w:hanging="360"/>
      </w:pPr>
    </w:lvl>
    <w:lvl w:ilvl="8" w:tplc="4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44455534"/>
    <w:multiLevelType w:val="multilevel"/>
    <w:tmpl w:val="CC5A201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19782E"/>
    <w:multiLevelType w:val="multilevel"/>
    <w:tmpl w:val="AAF87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F13A89"/>
    <w:multiLevelType w:val="multilevel"/>
    <w:tmpl w:val="AA7CFE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12" w15:restartNumberingAfterBreak="0">
    <w:nsid w:val="49E768CE"/>
    <w:multiLevelType w:val="multilevel"/>
    <w:tmpl w:val="A49C7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  <w:b/>
      </w:rPr>
    </w:lvl>
  </w:abstractNum>
  <w:abstractNum w:abstractNumId="13" w15:restartNumberingAfterBreak="0">
    <w:nsid w:val="5C7F4986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14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15" w15:restartNumberingAfterBreak="0">
    <w:nsid w:val="76475CB8"/>
    <w:multiLevelType w:val="multilevel"/>
    <w:tmpl w:val="AFC24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6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num w:numId="1" w16cid:durableId="584149760">
    <w:abstractNumId w:val="14"/>
  </w:num>
  <w:num w:numId="2" w16cid:durableId="1687292457">
    <w:abstractNumId w:val="2"/>
  </w:num>
  <w:num w:numId="3" w16cid:durableId="1962295962">
    <w:abstractNumId w:val="8"/>
  </w:num>
  <w:num w:numId="4" w16cid:durableId="647712667">
    <w:abstractNumId w:val="16"/>
  </w:num>
  <w:num w:numId="5" w16cid:durableId="2004165792">
    <w:abstractNumId w:val="3"/>
  </w:num>
  <w:num w:numId="6" w16cid:durableId="952594913">
    <w:abstractNumId w:val="0"/>
  </w:num>
  <w:num w:numId="7" w16cid:durableId="651956123">
    <w:abstractNumId w:val="6"/>
  </w:num>
  <w:num w:numId="8" w16cid:durableId="1914461221">
    <w:abstractNumId w:val="7"/>
  </w:num>
  <w:num w:numId="9" w16cid:durableId="938218828">
    <w:abstractNumId w:val="9"/>
  </w:num>
  <w:num w:numId="10" w16cid:durableId="343091812">
    <w:abstractNumId w:val="12"/>
  </w:num>
  <w:num w:numId="11" w16cid:durableId="1365398971">
    <w:abstractNumId w:val="4"/>
  </w:num>
  <w:num w:numId="12" w16cid:durableId="1628899547">
    <w:abstractNumId w:val="13"/>
  </w:num>
  <w:num w:numId="13" w16cid:durableId="1907447427">
    <w:abstractNumId w:val="15"/>
  </w:num>
  <w:num w:numId="14" w16cid:durableId="463423793">
    <w:abstractNumId w:val="10"/>
  </w:num>
  <w:num w:numId="15" w16cid:durableId="1781410732">
    <w:abstractNumId w:val="11"/>
  </w:num>
  <w:num w:numId="16" w16cid:durableId="1952320754">
    <w:abstractNumId w:val="5"/>
  </w:num>
  <w:num w:numId="17" w16cid:durableId="521269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5424"/>
    <w:rsid w:val="00030D36"/>
    <w:rsid w:val="00032A7B"/>
    <w:rsid w:val="00046A75"/>
    <w:rsid w:val="00051821"/>
    <w:rsid w:val="0005498F"/>
    <w:rsid w:val="00056998"/>
    <w:rsid w:val="00057A8B"/>
    <w:rsid w:val="0006100C"/>
    <w:rsid w:val="000776A2"/>
    <w:rsid w:val="00083EA0"/>
    <w:rsid w:val="00091397"/>
    <w:rsid w:val="000A4E37"/>
    <w:rsid w:val="000D00FA"/>
    <w:rsid w:val="000E7230"/>
    <w:rsid w:val="000F019C"/>
    <w:rsid w:val="00104B60"/>
    <w:rsid w:val="001125CD"/>
    <w:rsid w:val="0012016E"/>
    <w:rsid w:val="00132385"/>
    <w:rsid w:val="0013407C"/>
    <w:rsid w:val="00137560"/>
    <w:rsid w:val="00143B0F"/>
    <w:rsid w:val="00151963"/>
    <w:rsid w:val="00151C14"/>
    <w:rsid w:val="001523EA"/>
    <w:rsid w:val="001553AF"/>
    <w:rsid w:val="0016349F"/>
    <w:rsid w:val="00166949"/>
    <w:rsid w:val="00166DB9"/>
    <w:rsid w:val="0017354E"/>
    <w:rsid w:val="00181213"/>
    <w:rsid w:val="0018621B"/>
    <w:rsid w:val="001871E6"/>
    <w:rsid w:val="00197612"/>
    <w:rsid w:val="001A3A2F"/>
    <w:rsid w:val="001A54FE"/>
    <w:rsid w:val="001B34CF"/>
    <w:rsid w:val="001C30BB"/>
    <w:rsid w:val="001C56A0"/>
    <w:rsid w:val="001D0123"/>
    <w:rsid w:val="001D1245"/>
    <w:rsid w:val="001E229A"/>
    <w:rsid w:val="001F75E1"/>
    <w:rsid w:val="00205013"/>
    <w:rsid w:val="00205104"/>
    <w:rsid w:val="002065AC"/>
    <w:rsid w:val="00207A8C"/>
    <w:rsid w:val="00211595"/>
    <w:rsid w:val="00212C04"/>
    <w:rsid w:val="00232010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2AAF"/>
    <w:rsid w:val="002C4438"/>
    <w:rsid w:val="002D1C74"/>
    <w:rsid w:val="002D2213"/>
    <w:rsid w:val="002D6B3D"/>
    <w:rsid w:val="002D6F4B"/>
    <w:rsid w:val="002E505E"/>
    <w:rsid w:val="002E660B"/>
    <w:rsid w:val="002F51D4"/>
    <w:rsid w:val="002F5229"/>
    <w:rsid w:val="00302F80"/>
    <w:rsid w:val="0031501E"/>
    <w:rsid w:val="00320277"/>
    <w:rsid w:val="0033067E"/>
    <w:rsid w:val="0036155C"/>
    <w:rsid w:val="003702F4"/>
    <w:rsid w:val="0037041C"/>
    <w:rsid w:val="00373626"/>
    <w:rsid w:val="003842EA"/>
    <w:rsid w:val="0038622D"/>
    <w:rsid w:val="00390390"/>
    <w:rsid w:val="00394448"/>
    <w:rsid w:val="00394D3C"/>
    <w:rsid w:val="00395642"/>
    <w:rsid w:val="00395BA1"/>
    <w:rsid w:val="00397D6E"/>
    <w:rsid w:val="00397DD9"/>
    <w:rsid w:val="003A0BF2"/>
    <w:rsid w:val="003B3C5B"/>
    <w:rsid w:val="003B7737"/>
    <w:rsid w:val="003C0177"/>
    <w:rsid w:val="003C5D16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16B07"/>
    <w:rsid w:val="0042394C"/>
    <w:rsid w:val="00434684"/>
    <w:rsid w:val="004376F2"/>
    <w:rsid w:val="00443147"/>
    <w:rsid w:val="00447F65"/>
    <w:rsid w:val="00452F75"/>
    <w:rsid w:val="00471086"/>
    <w:rsid w:val="00471676"/>
    <w:rsid w:val="00473E5C"/>
    <w:rsid w:val="00483A5C"/>
    <w:rsid w:val="0049517C"/>
    <w:rsid w:val="004A1697"/>
    <w:rsid w:val="004B153C"/>
    <w:rsid w:val="004B22D0"/>
    <w:rsid w:val="004B2F44"/>
    <w:rsid w:val="004C6DD7"/>
    <w:rsid w:val="004D35FC"/>
    <w:rsid w:val="004D3DD4"/>
    <w:rsid w:val="004D4799"/>
    <w:rsid w:val="004D7ECB"/>
    <w:rsid w:val="004F119D"/>
    <w:rsid w:val="004F6951"/>
    <w:rsid w:val="00505A1D"/>
    <w:rsid w:val="0050611F"/>
    <w:rsid w:val="00511C1C"/>
    <w:rsid w:val="00522344"/>
    <w:rsid w:val="00532890"/>
    <w:rsid w:val="00545AE2"/>
    <w:rsid w:val="0054649D"/>
    <w:rsid w:val="00547CD7"/>
    <w:rsid w:val="00552949"/>
    <w:rsid w:val="00553961"/>
    <w:rsid w:val="00580940"/>
    <w:rsid w:val="00582253"/>
    <w:rsid w:val="0059386D"/>
    <w:rsid w:val="005A0CBF"/>
    <w:rsid w:val="005A1C5E"/>
    <w:rsid w:val="005A2397"/>
    <w:rsid w:val="005A3A8A"/>
    <w:rsid w:val="005C4D09"/>
    <w:rsid w:val="005C6543"/>
    <w:rsid w:val="005D0F9D"/>
    <w:rsid w:val="005D1590"/>
    <w:rsid w:val="005E0C3F"/>
    <w:rsid w:val="005E3EAB"/>
    <w:rsid w:val="005E6EEC"/>
    <w:rsid w:val="005F6791"/>
    <w:rsid w:val="00603C40"/>
    <w:rsid w:val="006042BA"/>
    <w:rsid w:val="00615A80"/>
    <w:rsid w:val="00620590"/>
    <w:rsid w:val="006260A7"/>
    <w:rsid w:val="00630F8B"/>
    <w:rsid w:val="006321EE"/>
    <w:rsid w:val="006502C2"/>
    <w:rsid w:val="006821E9"/>
    <w:rsid w:val="00693295"/>
    <w:rsid w:val="00696D54"/>
    <w:rsid w:val="006A1561"/>
    <w:rsid w:val="006A684E"/>
    <w:rsid w:val="006A7AA3"/>
    <w:rsid w:val="006A7DA8"/>
    <w:rsid w:val="006B1661"/>
    <w:rsid w:val="006C3E51"/>
    <w:rsid w:val="006C553B"/>
    <w:rsid w:val="006D07B3"/>
    <w:rsid w:val="006D40D4"/>
    <w:rsid w:val="00700A98"/>
    <w:rsid w:val="00706A86"/>
    <w:rsid w:val="00710DC0"/>
    <w:rsid w:val="00711FF0"/>
    <w:rsid w:val="00717C9C"/>
    <w:rsid w:val="0072050A"/>
    <w:rsid w:val="00720813"/>
    <w:rsid w:val="00721F06"/>
    <w:rsid w:val="007322B3"/>
    <w:rsid w:val="00732BCC"/>
    <w:rsid w:val="00732EA8"/>
    <w:rsid w:val="00732EAC"/>
    <w:rsid w:val="00735D0C"/>
    <w:rsid w:val="00742018"/>
    <w:rsid w:val="00743669"/>
    <w:rsid w:val="007452C9"/>
    <w:rsid w:val="0074642E"/>
    <w:rsid w:val="00750038"/>
    <w:rsid w:val="007518AE"/>
    <w:rsid w:val="00755567"/>
    <w:rsid w:val="0075743F"/>
    <w:rsid w:val="00767B42"/>
    <w:rsid w:val="00772DA2"/>
    <w:rsid w:val="00774F35"/>
    <w:rsid w:val="00777F35"/>
    <w:rsid w:val="00780028"/>
    <w:rsid w:val="00781404"/>
    <w:rsid w:val="0078354B"/>
    <w:rsid w:val="007935EC"/>
    <w:rsid w:val="00793958"/>
    <w:rsid w:val="007A039D"/>
    <w:rsid w:val="007A65CD"/>
    <w:rsid w:val="007A7727"/>
    <w:rsid w:val="007B214C"/>
    <w:rsid w:val="007B240D"/>
    <w:rsid w:val="007C0AAA"/>
    <w:rsid w:val="007C364A"/>
    <w:rsid w:val="007C7D4C"/>
    <w:rsid w:val="007D3437"/>
    <w:rsid w:val="007D6574"/>
    <w:rsid w:val="007F4352"/>
    <w:rsid w:val="007F7294"/>
    <w:rsid w:val="00800495"/>
    <w:rsid w:val="00800987"/>
    <w:rsid w:val="00804DFD"/>
    <w:rsid w:val="008053B0"/>
    <w:rsid w:val="00805E80"/>
    <w:rsid w:val="00807B0D"/>
    <w:rsid w:val="00815D65"/>
    <w:rsid w:val="00817C92"/>
    <w:rsid w:val="0082783D"/>
    <w:rsid w:val="00832E4B"/>
    <w:rsid w:val="00834AA8"/>
    <w:rsid w:val="00835195"/>
    <w:rsid w:val="00841715"/>
    <w:rsid w:val="008549C3"/>
    <w:rsid w:val="0085728A"/>
    <w:rsid w:val="00863385"/>
    <w:rsid w:val="00863445"/>
    <w:rsid w:val="008672F5"/>
    <w:rsid w:val="00875EA0"/>
    <w:rsid w:val="00881661"/>
    <w:rsid w:val="00885EEC"/>
    <w:rsid w:val="008A0FD0"/>
    <w:rsid w:val="008A2578"/>
    <w:rsid w:val="008A7C11"/>
    <w:rsid w:val="008C0083"/>
    <w:rsid w:val="008C63D3"/>
    <w:rsid w:val="008D2CEB"/>
    <w:rsid w:val="008E47EF"/>
    <w:rsid w:val="008E5D3F"/>
    <w:rsid w:val="008F5438"/>
    <w:rsid w:val="008F59B4"/>
    <w:rsid w:val="0090048C"/>
    <w:rsid w:val="0090625C"/>
    <w:rsid w:val="00922FFC"/>
    <w:rsid w:val="00924FC6"/>
    <w:rsid w:val="00937143"/>
    <w:rsid w:val="009426DA"/>
    <w:rsid w:val="00944F4F"/>
    <w:rsid w:val="009453A5"/>
    <w:rsid w:val="00947B85"/>
    <w:rsid w:val="009540B3"/>
    <w:rsid w:val="0096688B"/>
    <w:rsid w:val="0098290E"/>
    <w:rsid w:val="00983791"/>
    <w:rsid w:val="009931F4"/>
    <w:rsid w:val="00995063"/>
    <w:rsid w:val="009B00BD"/>
    <w:rsid w:val="009B01A7"/>
    <w:rsid w:val="009B0C88"/>
    <w:rsid w:val="009B599E"/>
    <w:rsid w:val="009C1C43"/>
    <w:rsid w:val="009C3F53"/>
    <w:rsid w:val="009D0B2C"/>
    <w:rsid w:val="009D1F97"/>
    <w:rsid w:val="009D2F09"/>
    <w:rsid w:val="009D7541"/>
    <w:rsid w:val="009E4474"/>
    <w:rsid w:val="009F4425"/>
    <w:rsid w:val="009F4E3B"/>
    <w:rsid w:val="009F7CA6"/>
    <w:rsid w:val="00A01009"/>
    <w:rsid w:val="00A03023"/>
    <w:rsid w:val="00A11264"/>
    <w:rsid w:val="00A11446"/>
    <w:rsid w:val="00A131CD"/>
    <w:rsid w:val="00A15E57"/>
    <w:rsid w:val="00A17423"/>
    <w:rsid w:val="00A40013"/>
    <w:rsid w:val="00A41505"/>
    <w:rsid w:val="00A63125"/>
    <w:rsid w:val="00A66DC3"/>
    <w:rsid w:val="00A73B51"/>
    <w:rsid w:val="00A81501"/>
    <w:rsid w:val="00A84D92"/>
    <w:rsid w:val="00AA0002"/>
    <w:rsid w:val="00AB2401"/>
    <w:rsid w:val="00AB40BE"/>
    <w:rsid w:val="00AC131D"/>
    <w:rsid w:val="00AC19A6"/>
    <w:rsid w:val="00AC72A9"/>
    <w:rsid w:val="00AC74E8"/>
    <w:rsid w:val="00AD1D5F"/>
    <w:rsid w:val="00AE4752"/>
    <w:rsid w:val="00AF4B39"/>
    <w:rsid w:val="00AF508D"/>
    <w:rsid w:val="00B00639"/>
    <w:rsid w:val="00B03B85"/>
    <w:rsid w:val="00B04CB7"/>
    <w:rsid w:val="00B2292D"/>
    <w:rsid w:val="00B24A0F"/>
    <w:rsid w:val="00B30482"/>
    <w:rsid w:val="00B41A37"/>
    <w:rsid w:val="00B4469B"/>
    <w:rsid w:val="00B5497D"/>
    <w:rsid w:val="00B56DFA"/>
    <w:rsid w:val="00B61522"/>
    <w:rsid w:val="00B8458E"/>
    <w:rsid w:val="00B87077"/>
    <w:rsid w:val="00BA68BA"/>
    <w:rsid w:val="00BB69C8"/>
    <w:rsid w:val="00BB753A"/>
    <w:rsid w:val="00BC39BF"/>
    <w:rsid w:val="00BE1CC1"/>
    <w:rsid w:val="00BE5AF9"/>
    <w:rsid w:val="00BF43FE"/>
    <w:rsid w:val="00BF48B6"/>
    <w:rsid w:val="00BF7640"/>
    <w:rsid w:val="00C00B8A"/>
    <w:rsid w:val="00C032A5"/>
    <w:rsid w:val="00C10B7A"/>
    <w:rsid w:val="00C21E93"/>
    <w:rsid w:val="00C25DAC"/>
    <w:rsid w:val="00C264C3"/>
    <w:rsid w:val="00C32432"/>
    <w:rsid w:val="00C32A23"/>
    <w:rsid w:val="00C32B6F"/>
    <w:rsid w:val="00C331A1"/>
    <w:rsid w:val="00C3729D"/>
    <w:rsid w:val="00C712CE"/>
    <w:rsid w:val="00C713CC"/>
    <w:rsid w:val="00C82693"/>
    <w:rsid w:val="00C8796C"/>
    <w:rsid w:val="00C95054"/>
    <w:rsid w:val="00C9771E"/>
    <w:rsid w:val="00CA734B"/>
    <w:rsid w:val="00CB7C88"/>
    <w:rsid w:val="00CD3F48"/>
    <w:rsid w:val="00CE7FA3"/>
    <w:rsid w:val="00D01FF9"/>
    <w:rsid w:val="00D0574D"/>
    <w:rsid w:val="00D144E3"/>
    <w:rsid w:val="00D164B5"/>
    <w:rsid w:val="00D2037B"/>
    <w:rsid w:val="00D23CE3"/>
    <w:rsid w:val="00D43075"/>
    <w:rsid w:val="00D5366D"/>
    <w:rsid w:val="00D6134F"/>
    <w:rsid w:val="00D634E8"/>
    <w:rsid w:val="00D6680A"/>
    <w:rsid w:val="00D81308"/>
    <w:rsid w:val="00D9464C"/>
    <w:rsid w:val="00D95F30"/>
    <w:rsid w:val="00DA276F"/>
    <w:rsid w:val="00DA5AF1"/>
    <w:rsid w:val="00DB6C63"/>
    <w:rsid w:val="00DD2C58"/>
    <w:rsid w:val="00DD7479"/>
    <w:rsid w:val="00DD7C8F"/>
    <w:rsid w:val="00DE5836"/>
    <w:rsid w:val="00DF2D0C"/>
    <w:rsid w:val="00DF5356"/>
    <w:rsid w:val="00E01E6A"/>
    <w:rsid w:val="00E10798"/>
    <w:rsid w:val="00E1235A"/>
    <w:rsid w:val="00E21029"/>
    <w:rsid w:val="00E2130D"/>
    <w:rsid w:val="00E23F9E"/>
    <w:rsid w:val="00E528DC"/>
    <w:rsid w:val="00E559FB"/>
    <w:rsid w:val="00E5746F"/>
    <w:rsid w:val="00E615C4"/>
    <w:rsid w:val="00E6291D"/>
    <w:rsid w:val="00E6614E"/>
    <w:rsid w:val="00E7511A"/>
    <w:rsid w:val="00E77071"/>
    <w:rsid w:val="00E821FF"/>
    <w:rsid w:val="00E90847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1042"/>
    <w:rsid w:val="00F14702"/>
    <w:rsid w:val="00F161BE"/>
    <w:rsid w:val="00F226FD"/>
    <w:rsid w:val="00F229BA"/>
    <w:rsid w:val="00F25089"/>
    <w:rsid w:val="00F27101"/>
    <w:rsid w:val="00F273CC"/>
    <w:rsid w:val="00F32952"/>
    <w:rsid w:val="00F35D31"/>
    <w:rsid w:val="00F542F2"/>
    <w:rsid w:val="00F55756"/>
    <w:rsid w:val="00F55C44"/>
    <w:rsid w:val="00F560FD"/>
    <w:rsid w:val="00F607D5"/>
    <w:rsid w:val="00F60FA7"/>
    <w:rsid w:val="00F777C6"/>
    <w:rsid w:val="00F87BBF"/>
    <w:rsid w:val="00F90438"/>
    <w:rsid w:val="00F92B25"/>
    <w:rsid w:val="00FA7A2E"/>
    <w:rsid w:val="00FB0107"/>
    <w:rsid w:val="00FB3FE4"/>
    <w:rsid w:val="00FC379E"/>
    <w:rsid w:val="00FC3911"/>
    <w:rsid w:val="00FC5002"/>
    <w:rsid w:val="00FC7E0F"/>
    <w:rsid w:val="00FD2E9F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226FD"/>
    <w:rPr>
      <w:color w:val="954F72"/>
      <w:u w:val="single"/>
    </w:rPr>
  </w:style>
  <w:style w:type="numbering" w:customStyle="1" w:styleId="Style1">
    <w:name w:val="Style1"/>
    <w:uiPriority w:val="99"/>
    <w:rsid w:val="0017354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16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22160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1</dc:title>
  <dc:subject/>
  <dc:creator>ROZAYUS ACADEMY</dc:creator>
  <cp:keywords/>
  <dc:description/>
  <cp:lastModifiedBy>Microsoft Office User</cp:lastModifiedBy>
  <cp:revision>112</cp:revision>
  <dcterms:created xsi:type="dcterms:W3CDTF">2021-11-13T16:01:00Z</dcterms:created>
  <dcterms:modified xsi:type="dcterms:W3CDTF">2025-01-26T00:26:00Z</dcterms:modified>
</cp:coreProperties>
</file>